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370E42" w:rsidP="00FA3030">
      <w:pPr>
        <w:pStyle w:val="Heading1"/>
        <w:rPr>
          <w14:reflection w14:blurRad="6350" w14:stA="50000" w14:stPos="0" w14:endA="300" w14:endPos="50000" w14:dist="29997" w14:dir="5400000" w14:fadeDir="5400000" w14:sx="100000" w14:sy="-100000" w14:kx="0" w14:ky="0" w14:algn="bl"/>
        </w:rPr>
      </w:pPr>
      <w:r>
        <w:rPr>
          <w14:reflection w14:blurRad="6350" w14:stA="50000" w14:stPos="0" w14:endA="300" w14:endPos="50000" w14:dist="29997" w14:dir="5400000" w14:fadeDir="5400000" w14:sx="100000" w14:sy="-100000" w14:kx="0" w14:ky="0" w14:algn="bl"/>
        </w:rPr>
        <w:t>UHS</w:t>
      </w:r>
      <w:r w:rsidR="00FA3030">
        <w:rPr>
          <w14:reflection w14:blurRad="6350" w14:stA="50000" w14:stPos="0" w14:endA="300" w14:endPos="50000" w14:dist="29997" w14:dir="5400000" w14:fadeDir="5400000" w14:sx="100000" w14:sy="-100000" w14:kx="0" w14:ky="0" w14:algn="bl"/>
        </w:rPr>
        <w:t xml:space="preserve"> ICE RADIOLOGY REQUESTING</w:t>
      </w:r>
    </w:p>
    <w:p w:rsidR="00FA3030" w:rsidRDefault="00FA3030" w:rsidP="00FA3030"/>
    <w:p w:rsidR="00FA3030" w:rsidRDefault="00FA3030" w:rsidP="00FA3030">
      <w:pPr>
        <w:pStyle w:val="NoSpacing"/>
      </w:pPr>
      <w:r>
        <w:t>GP surgery radiology referrals will be available through the surgery ICE pathology requesting system.</w:t>
      </w:r>
    </w:p>
    <w:p w:rsidR="00FA3030" w:rsidRDefault="00FA3030" w:rsidP="00FA3030">
      <w:pPr>
        <w:pStyle w:val="NoSpacing"/>
      </w:pPr>
      <w:r>
        <w:t>Access to ICE Radiology requesting is through the GP RADIOLOGY tab</w:t>
      </w:r>
    </w:p>
    <w:p w:rsidR="00FA3030" w:rsidRDefault="00FA3030" w:rsidP="00FA3030">
      <w:pPr>
        <w:pStyle w:val="NoSpacing"/>
      </w:pPr>
      <w:r>
        <w:rPr>
          <w:noProof/>
          <w:lang w:eastAsia="en-GB"/>
        </w:rPr>
        <w:drawing>
          <wp:inline distT="0" distB="0" distL="0" distR="0" wp14:anchorId="32A4F274" wp14:editId="7CF61830">
            <wp:extent cx="2087880" cy="30569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018" t="24439" r="29444" b="68927"/>
                    <a:stretch/>
                  </pic:blipFill>
                  <pic:spPr bwMode="auto">
                    <a:xfrm>
                      <a:off x="0" y="0"/>
                      <a:ext cx="2087880" cy="305698"/>
                    </a:xfrm>
                    <a:prstGeom prst="rect">
                      <a:avLst/>
                    </a:prstGeom>
                    <a:ln>
                      <a:noFill/>
                    </a:ln>
                    <a:extLst>
                      <a:ext uri="{53640926-AAD7-44D8-BBD7-CCE9431645EC}">
                        <a14:shadowObscured xmlns:a14="http://schemas.microsoft.com/office/drawing/2010/main"/>
                      </a:ext>
                    </a:extLst>
                  </pic:spPr>
                </pic:pic>
              </a:graphicData>
            </a:graphic>
          </wp:inline>
        </w:drawing>
      </w:r>
    </w:p>
    <w:p w:rsidR="00FA3030" w:rsidRDefault="00FA3030" w:rsidP="00FA3030"/>
    <w:p w:rsidR="00FA3030" w:rsidRPr="006F199A" w:rsidRDefault="002D1FBB" w:rsidP="00FA3030">
      <w:pPr>
        <w:rPr>
          <w:b/>
        </w:rPr>
      </w:pPr>
      <w:r>
        <w:t xml:space="preserve">The GP Radiology </w:t>
      </w:r>
      <w:r w:rsidR="00FA3030">
        <w:t xml:space="preserve">requesting includes referrals for Planar </w:t>
      </w:r>
      <w:r>
        <w:t>X-rays</w:t>
      </w:r>
      <w:r w:rsidR="00FA3030">
        <w:t xml:space="preserve"> and Ultrasound (USS) imaging to University Hospital Southampton NHS Foundation Trust (</w:t>
      </w:r>
      <w:r w:rsidR="002A01D8">
        <w:t>Southampton General Hospital,</w:t>
      </w:r>
      <w:r w:rsidR="00FA3030">
        <w:t xml:space="preserve"> the Royal South Hants Hospital</w:t>
      </w:r>
      <w:r w:rsidR="002A01D8">
        <w:t xml:space="preserve"> and Princess Anne Hospital). </w:t>
      </w:r>
      <w:r w:rsidR="00FA3030" w:rsidRPr="006F199A">
        <w:rPr>
          <w:b/>
        </w:rPr>
        <w:t>Lymington Hospital</w:t>
      </w:r>
      <w:r w:rsidR="002A01D8">
        <w:rPr>
          <w:b/>
        </w:rPr>
        <w:t>, Romsey Hospital</w:t>
      </w:r>
      <w:r w:rsidR="00FA3030" w:rsidRPr="006F199A">
        <w:rPr>
          <w:b/>
        </w:rPr>
        <w:t xml:space="preserve"> and Hythe Hospital are excluded.</w:t>
      </w:r>
      <w:r w:rsidR="00F5223D">
        <w:rPr>
          <w:b/>
        </w:rPr>
        <w:t xml:space="preserve"> CT</w:t>
      </w:r>
      <w:r w:rsidR="007A3584">
        <w:rPr>
          <w:b/>
        </w:rPr>
        <w:t xml:space="preserve"> (except CT KUB)</w:t>
      </w:r>
      <w:r w:rsidR="00F5223D">
        <w:rPr>
          <w:b/>
        </w:rPr>
        <w:t xml:space="preserve">, MR, </w:t>
      </w:r>
      <w:proofErr w:type="spellStart"/>
      <w:r w:rsidR="00F5223D">
        <w:rPr>
          <w:b/>
        </w:rPr>
        <w:t>Nuc</w:t>
      </w:r>
      <w:proofErr w:type="spellEnd"/>
      <w:r w:rsidR="00F5223D">
        <w:rPr>
          <w:b/>
        </w:rPr>
        <w:t xml:space="preserve"> Med and Vascular Ultrasound examinations are not included. </w:t>
      </w:r>
    </w:p>
    <w:p w:rsidR="00E068D7" w:rsidRDefault="00FA3030" w:rsidP="00E068D7">
      <w:pPr>
        <w:pStyle w:val="NoSpacing"/>
      </w:pPr>
      <w:r>
        <w:t xml:space="preserve">Under the </w:t>
      </w:r>
      <w:r>
        <w:rPr>
          <w:b/>
        </w:rPr>
        <w:t xml:space="preserve">GP RADIOLOGY </w:t>
      </w:r>
      <w:r w:rsidR="00AF2B84">
        <w:t>tab there are 7</w:t>
      </w:r>
      <w:r>
        <w:t xml:space="preserve"> options</w:t>
      </w:r>
      <w:r w:rsidR="00E068D7">
        <w:t xml:space="preserve">. </w:t>
      </w:r>
      <w:r w:rsidR="002D1FBB">
        <w:t>For each option, your request for</w:t>
      </w:r>
      <w:r w:rsidR="00E068D7">
        <w:t xml:space="preserve"> radiology imaging will be sent from your ICE application in exactly the same way as your pathology requests. There is no requirement to print a referral form.</w:t>
      </w:r>
      <w:r w:rsidR="002D1FBB">
        <w:t xml:space="preserve"> All the details of your request will be available on the UHS Radiology Information System.</w:t>
      </w:r>
    </w:p>
    <w:p w:rsidR="00E068D7" w:rsidRDefault="00E068D7" w:rsidP="00E068D7">
      <w:pPr>
        <w:pStyle w:val="NoSpacing"/>
        <w:rPr>
          <w:b/>
        </w:rPr>
      </w:pPr>
    </w:p>
    <w:p w:rsidR="00E068D7" w:rsidRDefault="00AE7FE2" w:rsidP="00E068D7">
      <w:pPr>
        <w:pStyle w:val="NoSpacing"/>
      </w:pPr>
      <w:r>
        <w:rPr>
          <w:b/>
        </w:rPr>
        <w:t xml:space="preserve">Option 1: </w:t>
      </w:r>
      <w:r w:rsidR="00FA3030">
        <w:rPr>
          <w:b/>
        </w:rPr>
        <w:t xml:space="preserve"> </w:t>
      </w:r>
      <w:r w:rsidR="00E068D7">
        <w:t>WALK IN CHEST X-RAY</w:t>
      </w:r>
      <w:r>
        <w:t>:</w:t>
      </w:r>
      <w:r w:rsidR="00FA3030">
        <w:t xml:space="preserve"> This service is </w:t>
      </w:r>
      <w:r>
        <w:t xml:space="preserve">only </w:t>
      </w:r>
      <w:r w:rsidR="00FA3030">
        <w:t>available at the Royal South Hants Hospital</w:t>
      </w:r>
      <w:r>
        <w:t xml:space="preserve"> </w:t>
      </w:r>
      <w:r w:rsidR="00E068D7">
        <w:t xml:space="preserve">for </w:t>
      </w:r>
      <w:r w:rsidR="00E068D7" w:rsidRPr="0029797E">
        <w:rPr>
          <w:b/>
        </w:rPr>
        <w:t>adult</w:t>
      </w:r>
      <w:r w:rsidR="00E068D7">
        <w:t xml:space="preserve"> patients </w:t>
      </w:r>
      <w:r>
        <w:t xml:space="preserve">and is </w:t>
      </w:r>
      <w:r w:rsidR="00FA3030">
        <w:t>available immediately after your patient leaves the surgery. All other plain film and ultrasound examinations require an appointment.</w:t>
      </w:r>
      <w:r w:rsidR="00E068D7" w:rsidRPr="00E068D7">
        <w:t xml:space="preserve"> </w:t>
      </w:r>
      <w:r w:rsidR="00E068D7">
        <w:t>The</w:t>
      </w:r>
      <w:r w:rsidR="00AF2B84">
        <w:t xml:space="preserve"> Walk </w:t>
      </w:r>
      <w:proofErr w:type="gramStart"/>
      <w:r w:rsidR="00AF2B84">
        <w:t>In</w:t>
      </w:r>
      <w:proofErr w:type="gramEnd"/>
      <w:r w:rsidR="00AF2B84">
        <w:t xml:space="preserve"> Chest X-ray</w:t>
      </w:r>
      <w:r w:rsidR="00E068D7">
        <w:t xml:space="preserve"> service is open from 09:00 to 16:30, Monday to Friday excluding Bank Holidays.</w:t>
      </w:r>
    </w:p>
    <w:p w:rsidR="0029797E" w:rsidRDefault="0029797E" w:rsidP="00E068D7">
      <w:pPr>
        <w:pStyle w:val="NoSpacing"/>
      </w:pPr>
    </w:p>
    <w:p w:rsidR="0029797E" w:rsidRPr="006937A7" w:rsidRDefault="0029797E" w:rsidP="00E068D7">
      <w:pPr>
        <w:pStyle w:val="NoSpacing"/>
        <w:rPr>
          <w:b/>
          <w:i/>
        </w:rPr>
      </w:pPr>
      <w:r>
        <w:rPr>
          <w:i/>
        </w:rPr>
        <w:t xml:space="preserve">NB For plain X-rays Patients </w:t>
      </w:r>
      <w:proofErr w:type="gramStart"/>
      <w:r>
        <w:rPr>
          <w:i/>
        </w:rPr>
        <w:t>under</w:t>
      </w:r>
      <w:proofErr w:type="gramEnd"/>
      <w:r>
        <w:rPr>
          <w:i/>
        </w:rPr>
        <w:t xml:space="preserve"> 17 years of age</w:t>
      </w:r>
      <w:r w:rsidR="00AF2B84">
        <w:rPr>
          <w:i/>
        </w:rPr>
        <w:t xml:space="preserve"> will</w:t>
      </w:r>
      <w:r>
        <w:rPr>
          <w:i/>
        </w:rPr>
        <w:t xml:space="preserve"> be referred to the paediatric department.</w:t>
      </w:r>
      <w:r w:rsidR="006937A7">
        <w:rPr>
          <w:i/>
        </w:rPr>
        <w:t xml:space="preserve"> See </w:t>
      </w:r>
      <w:r w:rsidR="006937A7">
        <w:rPr>
          <w:b/>
          <w:i/>
        </w:rPr>
        <w:t xml:space="preserve">Bookings </w:t>
      </w:r>
      <w:r w:rsidR="006937A7" w:rsidRPr="006937A7">
        <w:rPr>
          <w:i/>
        </w:rPr>
        <w:t>below</w:t>
      </w:r>
      <w:r w:rsidR="006937A7">
        <w:rPr>
          <w:i/>
        </w:rPr>
        <w:t>.</w:t>
      </w:r>
    </w:p>
    <w:p w:rsidR="00FA3030" w:rsidRDefault="00FA3030" w:rsidP="00FA3030">
      <w:pPr>
        <w:pStyle w:val="NoSpacing"/>
      </w:pPr>
    </w:p>
    <w:p w:rsidR="00813C88" w:rsidRDefault="00FA3030" w:rsidP="00FA3030">
      <w:pPr>
        <w:pStyle w:val="NoSpacing"/>
      </w:pPr>
      <w:r>
        <w:rPr>
          <w:b/>
        </w:rPr>
        <w:t>Option 2</w:t>
      </w:r>
      <w:r w:rsidR="00AF2B84">
        <w:rPr>
          <w:b/>
        </w:rPr>
        <w:t xml:space="preserve">: </w:t>
      </w:r>
      <w:r w:rsidR="00AF2B84" w:rsidRPr="00AF2B84">
        <w:t xml:space="preserve">Plain </w:t>
      </w:r>
      <w:r w:rsidR="00E068D7" w:rsidRPr="00AF2B84">
        <w:t>X-RAYS</w:t>
      </w:r>
      <w:r>
        <w:t xml:space="preserve">. </w:t>
      </w:r>
      <w:r w:rsidR="00813C88">
        <w:t xml:space="preserve">This includes all </w:t>
      </w:r>
      <w:r w:rsidR="0029797E">
        <w:t>plain</w:t>
      </w:r>
      <w:r w:rsidR="002D1FBB">
        <w:t xml:space="preserve"> </w:t>
      </w:r>
      <w:r w:rsidR="00813C88">
        <w:t xml:space="preserve">X-ray examinations of the Limbs, </w:t>
      </w:r>
      <w:r w:rsidR="00AE7FE2">
        <w:t xml:space="preserve">Spine, </w:t>
      </w:r>
      <w:r w:rsidR="00813C88">
        <w:t xml:space="preserve">Pelvis, Abdomen, </w:t>
      </w:r>
      <w:r w:rsidR="00AE7FE2">
        <w:t>Chest</w:t>
      </w:r>
      <w:r w:rsidR="00813C88">
        <w:t xml:space="preserve"> and Head.</w:t>
      </w:r>
    </w:p>
    <w:p w:rsidR="002D1FBB" w:rsidRDefault="002D1FBB" w:rsidP="00FA3030">
      <w:pPr>
        <w:pStyle w:val="NoSpacing"/>
      </w:pPr>
    </w:p>
    <w:p w:rsidR="00AE7FE2" w:rsidRDefault="00AE7FE2" w:rsidP="00FA3030">
      <w:pPr>
        <w:pStyle w:val="NoSpacing"/>
      </w:pPr>
      <w:r>
        <w:t xml:space="preserve">(Apart from the chest X-ray Walk </w:t>
      </w:r>
      <w:proofErr w:type="gramStart"/>
      <w:r>
        <w:t>In</w:t>
      </w:r>
      <w:proofErr w:type="gramEnd"/>
      <w:r>
        <w:t xml:space="preserve"> Service) </w:t>
      </w:r>
      <w:r w:rsidR="00FA3030">
        <w:t>All pl</w:t>
      </w:r>
      <w:r w:rsidR="0029797E">
        <w:t>ain</w:t>
      </w:r>
      <w:r w:rsidR="00FA3030">
        <w:t xml:space="preserve"> </w:t>
      </w:r>
      <w:r>
        <w:t xml:space="preserve">X-rays </w:t>
      </w:r>
      <w:r w:rsidR="00FA3030">
        <w:t xml:space="preserve">require an appointment. </w:t>
      </w:r>
      <w:r>
        <w:t>There are separate booking offices and processes for ADULT and PAEDIATRIC patients:</w:t>
      </w:r>
    </w:p>
    <w:p w:rsidR="0029797E" w:rsidRDefault="0029797E" w:rsidP="00FA3030">
      <w:pPr>
        <w:pStyle w:val="NoSpacing"/>
      </w:pPr>
    </w:p>
    <w:p w:rsidR="0029797E" w:rsidRPr="005A3AA4" w:rsidRDefault="00AF2B84" w:rsidP="00FA3030">
      <w:pPr>
        <w:pStyle w:val="NoSpacing"/>
        <w:rPr>
          <w:i/>
        </w:rPr>
      </w:pPr>
      <w:r>
        <w:rPr>
          <w:i/>
        </w:rPr>
        <w:t xml:space="preserve">NB </w:t>
      </w:r>
      <w:r w:rsidR="005A3AA4">
        <w:rPr>
          <w:i/>
        </w:rPr>
        <w:t xml:space="preserve">For plain X-rays patients under </w:t>
      </w:r>
      <w:r w:rsidR="005A3AA4" w:rsidRPr="004E42E4">
        <w:rPr>
          <w:b/>
          <w:i/>
        </w:rPr>
        <w:t>17</w:t>
      </w:r>
      <w:r w:rsidR="005A3AA4">
        <w:rPr>
          <w:i/>
        </w:rPr>
        <w:t xml:space="preserve"> years of age </w:t>
      </w:r>
      <w:r>
        <w:rPr>
          <w:i/>
        </w:rPr>
        <w:t>will</w:t>
      </w:r>
      <w:r w:rsidR="005A3AA4">
        <w:rPr>
          <w:i/>
        </w:rPr>
        <w:t xml:space="preserve"> be referred to the Paediatric department.</w:t>
      </w:r>
      <w:r w:rsidR="006937A7">
        <w:rPr>
          <w:i/>
        </w:rPr>
        <w:t xml:space="preserve"> See </w:t>
      </w:r>
      <w:r w:rsidR="006937A7">
        <w:rPr>
          <w:b/>
          <w:i/>
        </w:rPr>
        <w:t xml:space="preserve">Bookings </w:t>
      </w:r>
      <w:r w:rsidR="006937A7" w:rsidRPr="006937A7">
        <w:rPr>
          <w:i/>
        </w:rPr>
        <w:t>below</w:t>
      </w:r>
      <w:r w:rsidR="006937A7">
        <w:rPr>
          <w:i/>
        </w:rPr>
        <w:t>.</w:t>
      </w:r>
    </w:p>
    <w:p w:rsidR="00AE7FE2" w:rsidRDefault="00AE7FE2" w:rsidP="00FA3030">
      <w:pPr>
        <w:pStyle w:val="NoSpacing"/>
      </w:pPr>
    </w:p>
    <w:p w:rsidR="002D1FBB" w:rsidRDefault="00AE7FE2" w:rsidP="002D1FBB">
      <w:pPr>
        <w:pStyle w:val="NoSpacing"/>
      </w:pPr>
      <w:r>
        <w:rPr>
          <w:b/>
        </w:rPr>
        <w:t>Option 3</w:t>
      </w:r>
      <w:r w:rsidR="00AF2B84">
        <w:rPr>
          <w:b/>
        </w:rPr>
        <w:t>:</w:t>
      </w:r>
      <w:r>
        <w:rPr>
          <w:b/>
        </w:rPr>
        <w:t xml:space="preserve"> </w:t>
      </w:r>
      <w:r w:rsidR="00E068D7">
        <w:t>ULTRASOUND</w:t>
      </w:r>
      <w:r>
        <w:t xml:space="preserve">. This includes all general </w:t>
      </w:r>
      <w:r w:rsidR="00E068D7">
        <w:t xml:space="preserve">ultrasound </w:t>
      </w:r>
      <w:r w:rsidR="00F5223D">
        <w:t>examinations, s</w:t>
      </w:r>
      <w:r w:rsidR="00E068D7">
        <w:t xml:space="preserve">pecialist </w:t>
      </w:r>
      <w:r>
        <w:t xml:space="preserve">MSK </w:t>
      </w:r>
      <w:r w:rsidR="00E068D7">
        <w:t>u</w:t>
      </w:r>
      <w:r>
        <w:t xml:space="preserve">ltrasound </w:t>
      </w:r>
      <w:r w:rsidR="00247A1C">
        <w:t xml:space="preserve">but </w:t>
      </w:r>
      <w:r w:rsidR="00247A1C">
        <w:rPr>
          <w:b/>
        </w:rPr>
        <w:t>NOT</w:t>
      </w:r>
      <w:r w:rsidR="006937A7">
        <w:t xml:space="preserve"> DVT ultrasound.</w:t>
      </w:r>
    </w:p>
    <w:p w:rsidR="002D1FBB" w:rsidRDefault="002D1FBB" w:rsidP="00E068D7">
      <w:pPr>
        <w:pStyle w:val="NoSpacing"/>
      </w:pPr>
    </w:p>
    <w:p w:rsidR="00E068D7" w:rsidRDefault="002D1FBB" w:rsidP="00E068D7">
      <w:pPr>
        <w:pStyle w:val="NoSpacing"/>
      </w:pPr>
      <w:r>
        <w:t>All ultrasound examinations require an appointment</w:t>
      </w:r>
      <w:r w:rsidR="00F5223D">
        <w:t xml:space="preserve">. </w:t>
      </w:r>
      <w:r w:rsidR="00E068D7">
        <w:t xml:space="preserve">There are separate booking offices and processes for </w:t>
      </w:r>
      <w:r w:rsidR="00E068D7" w:rsidRPr="00E068D7">
        <w:rPr>
          <w:b/>
        </w:rPr>
        <w:t>ADULT</w:t>
      </w:r>
      <w:r w:rsidR="005A3AA4">
        <w:t xml:space="preserve"> and </w:t>
      </w:r>
      <w:r w:rsidR="00E068D7" w:rsidRPr="00E068D7">
        <w:rPr>
          <w:b/>
        </w:rPr>
        <w:t>PAEDIATRIC</w:t>
      </w:r>
      <w:r w:rsidR="005A3AA4">
        <w:t xml:space="preserve"> referrals</w:t>
      </w:r>
      <w:r w:rsidR="00E068D7">
        <w:t>:</w:t>
      </w:r>
    </w:p>
    <w:p w:rsidR="005A3AA4" w:rsidRDefault="005A3AA4" w:rsidP="00E068D7">
      <w:pPr>
        <w:pStyle w:val="NoSpacing"/>
      </w:pPr>
    </w:p>
    <w:p w:rsidR="005A3AA4" w:rsidRDefault="00AF2B84" w:rsidP="00E068D7">
      <w:pPr>
        <w:pStyle w:val="NoSpacing"/>
        <w:rPr>
          <w:i/>
        </w:rPr>
      </w:pPr>
      <w:r>
        <w:rPr>
          <w:i/>
        </w:rPr>
        <w:t xml:space="preserve">NB </w:t>
      </w:r>
      <w:proofErr w:type="gramStart"/>
      <w:r w:rsidR="005A3AA4">
        <w:rPr>
          <w:i/>
        </w:rPr>
        <w:t>For</w:t>
      </w:r>
      <w:proofErr w:type="gramEnd"/>
      <w:r w:rsidR="005A3AA4">
        <w:rPr>
          <w:i/>
        </w:rPr>
        <w:t xml:space="preserve"> Ultrasound examinations patients under </w:t>
      </w:r>
      <w:r w:rsidR="005A3AA4" w:rsidRPr="004E42E4">
        <w:rPr>
          <w:b/>
          <w:i/>
        </w:rPr>
        <w:t>16</w:t>
      </w:r>
      <w:r>
        <w:rPr>
          <w:i/>
        </w:rPr>
        <w:t xml:space="preserve"> years of age will</w:t>
      </w:r>
      <w:r w:rsidR="005A3AA4">
        <w:rPr>
          <w:i/>
        </w:rPr>
        <w:t xml:space="preserve"> be referred to the Paediatric department</w:t>
      </w:r>
      <w:r w:rsidR="006937A7">
        <w:rPr>
          <w:i/>
        </w:rPr>
        <w:t xml:space="preserve">. See </w:t>
      </w:r>
      <w:r w:rsidR="006937A7">
        <w:rPr>
          <w:b/>
          <w:i/>
        </w:rPr>
        <w:t xml:space="preserve">Bookings </w:t>
      </w:r>
      <w:r w:rsidR="006937A7" w:rsidRPr="006937A7">
        <w:rPr>
          <w:i/>
        </w:rPr>
        <w:t>below</w:t>
      </w:r>
      <w:r w:rsidR="006937A7">
        <w:rPr>
          <w:i/>
        </w:rPr>
        <w:t>.</w:t>
      </w:r>
    </w:p>
    <w:p w:rsidR="005F4697" w:rsidRDefault="005F4697" w:rsidP="00E068D7">
      <w:pPr>
        <w:pStyle w:val="NoSpacing"/>
        <w:rPr>
          <w:i/>
        </w:rPr>
      </w:pPr>
    </w:p>
    <w:p w:rsidR="00F70225" w:rsidRDefault="005F4697" w:rsidP="00E068D7">
      <w:pPr>
        <w:pStyle w:val="NoSpacing"/>
      </w:pPr>
      <w:r>
        <w:rPr>
          <w:b/>
        </w:rPr>
        <w:t>Option 4</w:t>
      </w:r>
      <w:r w:rsidR="007A3584">
        <w:rPr>
          <w:b/>
        </w:rPr>
        <w:t xml:space="preserve">: </w:t>
      </w:r>
      <w:r>
        <w:rPr>
          <w:b/>
        </w:rPr>
        <w:t xml:space="preserve"> </w:t>
      </w:r>
      <w:r>
        <w:t>Gynae U/S. This is a very restricted list of 2 examinations</w:t>
      </w:r>
      <w:r w:rsidR="00FB1D8A">
        <w:t>, Ultrasound of the Pelvis Trans abdominally and Ultrasound of the Pelvis Trans vaginally</w:t>
      </w:r>
      <w:r w:rsidR="00F70225">
        <w:t>.</w:t>
      </w:r>
    </w:p>
    <w:p w:rsidR="006937A7" w:rsidRDefault="006937A7" w:rsidP="00E068D7">
      <w:pPr>
        <w:pStyle w:val="NoSpacing"/>
      </w:pPr>
    </w:p>
    <w:p w:rsidR="006937A7" w:rsidRPr="006937A7" w:rsidRDefault="006937A7" w:rsidP="00E068D7">
      <w:pPr>
        <w:pStyle w:val="NoSpacing"/>
      </w:pPr>
      <w:r>
        <w:t xml:space="preserve">These patients will be sent an appointment. They do </w:t>
      </w:r>
      <w:r>
        <w:rPr>
          <w:b/>
        </w:rPr>
        <w:t xml:space="preserve">NOT </w:t>
      </w:r>
      <w:r>
        <w:t>need to contact the department to arrange an appointment.</w:t>
      </w:r>
    </w:p>
    <w:p w:rsidR="006937A7" w:rsidRDefault="006937A7" w:rsidP="00E068D7">
      <w:pPr>
        <w:pStyle w:val="NoSpacing"/>
      </w:pPr>
    </w:p>
    <w:p w:rsidR="00F70225" w:rsidRDefault="00F70225" w:rsidP="00E068D7">
      <w:pPr>
        <w:pStyle w:val="NoSpacing"/>
      </w:pPr>
      <w:r>
        <w:rPr>
          <w:b/>
        </w:rPr>
        <w:t>Option 5</w:t>
      </w:r>
      <w:r w:rsidR="007A3584">
        <w:rPr>
          <w:b/>
        </w:rPr>
        <w:t xml:space="preserve">: </w:t>
      </w:r>
      <w:r>
        <w:rPr>
          <w:b/>
        </w:rPr>
        <w:t xml:space="preserve"> </w:t>
      </w:r>
      <w:r>
        <w:t>CT KUB. This is a single CT examination request for Urinary Tract (Kidneys, Ureters, Bladder). There are several extra prompting questions to reflect the higher radiation dose of this examination.</w:t>
      </w:r>
    </w:p>
    <w:p w:rsidR="006937A7" w:rsidRDefault="006937A7" w:rsidP="00E068D7">
      <w:pPr>
        <w:pStyle w:val="NoSpacing"/>
      </w:pPr>
    </w:p>
    <w:p w:rsidR="006937A7" w:rsidRDefault="006937A7" w:rsidP="006937A7">
      <w:pPr>
        <w:pStyle w:val="NoSpacing"/>
      </w:pPr>
      <w:r>
        <w:t xml:space="preserve">These patients will be sent an appointment. They do </w:t>
      </w:r>
      <w:r>
        <w:rPr>
          <w:b/>
        </w:rPr>
        <w:t xml:space="preserve">NOT </w:t>
      </w:r>
      <w:r>
        <w:t>need to contact the department to arrange an appointment.</w:t>
      </w:r>
      <w:r w:rsidR="00026845">
        <w:tab/>
      </w:r>
      <w:r w:rsidR="00026845">
        <w:tab/>
      </w:r>
      <w:r w:rsidR="00026845">
        <w:tab/>
      </w:r>
      <w:r w:rsidR="00026845">
        <w:tab/>
      </w:r>
      <w:r w:rsidR="00026845">
        <w:tab/>
      </w:r>
      <w:r w:rsidR="00026845">
        <w:tab/>
      </w:r>
      <w:r w:rsidR="00026845">
        <w:tab/>
      </w:r>
      <w:r w:rsidR="00026845">
        <w:tab/>
      </w:r>
      <w:r w:rsidR="00026845">
        <w:tab/>
      </w:r>
      <w:r w:rsidR="00026845">
        <w:tab/>
      </w:r>
      <w:r w:rsidR="00026845">
        <w:tab/>
      </w:r>
      <w:r w:rsidR="00026845">
        <w:tab/>
      </w:r>
      <w:proofErr w:type="spellStart"/>
      <w:r w:rsidR="00026845">
        <w:t>Cont</w:t>
      </w:r>
      <w:proofErr w:type="spellEnd"/>
      <w:r w:rsidR="00026845">
        <w:t>…</w:t>
      </w:r>
    </w:p>
    <w:p w:rsidR="007A3584" w:rsidRDefault="007A3584" w:rsidP="006937A7">
      <w:pPr>
        <w:pStyle w:val="NoSpacing"/>
      </w:pPr>
      <w:r>
        <w:rPr>
          <w:b/>
        </w:rPr>
        <w:t xml:space="preserve">Option 6: </w:t>
      </w:r>
      <w:r>
        <w:t xml:space="preserve">Barium Studies. This is a restricted list of 3 examinations. </w:t>
      </w:r>
      <w:proofErr w:type="gramStart"/>
      <w:r>
        <w:t>Barium Meal, Barium Swallow and Barium Swallow and Meal.</w:t>
      </w:r>
      <w:proofErr w:type="gramEnd"/>
    </w:p>
    <w:p w:rsidR="007A3584" w:rsidRDefault="007A3584" w:rsidP="006937A7">
      <w:pPr>
        <w:pStyle w:val="NoSpacing"/>
      </w:pPr>
    </w:p>
    <w:p w:rsidR="007A3584" w:rsidRDefault="007A3584" w:rsidP="007A3584">
      <w:pPr>
        <w:pStyle w:val="NoSpacing"/>
      </w:pPr>
      <w:r>
        <w:t xml:space="preserve">These patients will be sent an appointment. They do </w:t>
      </w:r>
      <w:r>
        <w:rPr>
          <w:b/>
        </w:rPr>
        <w:t xml:space="preserve">NOT </w:t>
      </w:r>
      <w:r>
        <w:t>need to contact the department to arrange an appointment.</w:t>
      </w:r>
    </w:p>
    <w:p w:rsidR="006937A7" w:rsidRPr="00F70225" w:rsidRDefault="006937A7" w:rsidP="00E068D7">
      <w:pPr>
        <w:pStyle w:val="NoSpacing"/>
      </w:pPr>
    </w:p>
    <w:p w:rsidR="00AE7FE2" w:rsidRDefault="00AE7FE2" w:rsidP="00AE7FE2">
      <w:pPr>
        <w:pStyle w:val="NoSpacing"/>
      </w:pPr>
    </w:p>
    <w:p w:rsidR="004E42E4" w:rsidRDefault="00F70225" w:rsidP="00E068D7">
      <w:r>
        <w:rPr>
          <w:b/>
        </w:rPr>
        <w:t xml:space="preserve">Option </w:t>
      </w:r>
      <w:r w:rsidR="007A3584">
        <w:rPr>
          <w:b/>
        </w:rPr>
        <w:t xml:space="preserve">7: </w:t>
      </w:r>
      <w:r w:rsidR="00E068D7">
        <w:rPr>
          <w:b/>
        </w:rPr>
        <w:t xml:space="preserve"> </w:t>
      </w:r>
      <w:r w:rsidR="00E068D7" w:rsidRPr="00182CCE">
        <w:t>SEARCH</w:t>
      </w:r>
      <w:r w:rsidR="00E068D7">
        <w:t>. This searches all the radiological exams available to you in the system. Type the body part into the “Name” field and click ‘SEARCH’’</w:t>
      </w:r>
    </w:p>
    <w:p w:rsidR="004E42E4" w:rsidRDefault="004E42E4" w:rsidP="00E068D7"/>
    <w:p w:rsidR="00AE7FE2" w:rsidRPr="004E42E4" w:rsidRDefault="00E068D7" w:rsidP="00FA3030">
      <w:pPr>
        <w:pStyle w:val="NoSpacing"/>
        <w:rPr>
          <w:b/>
          <w:u w:val="single"/>
        </w:rPr>
      </w:pPr>
      <w:r w:rsidRPr="004E42E4">
        <w:rPr>
          <w:b/>
          <w:u w:val="single"/>
        </w:rPr>
        <w:t>BOOKINGS</w:t>
      </w:r>
    </w:p>
    <w:p w:rsidR="00E068D7" w:rsidRDefault="00E068D7" w:rsidP="00FA3030">
      <w:pPr>
        <w:pStyle w:val="NoSpacing"/>
      </w:pPr>
    </w:p>
    <w:p w:rsidR="002D1FBB" w:rsidRDefault="00AE7FE2" w:rsidP="002D1FBB">
      <w:pPr>
        <w:pStyle w:val="NoSpacing"/>
        <w:rPr>
          <w:b/>
          <w:bCs/>
        </w:rPr>
      </w:pPr>
      <w:r>
        <w:t>ADULT patients</w:t>
      </w:r>
      <w:r w:rsidR="00F5223D">
        <w:t xml:space="preserve"> for X- RAY and GENERAL/MSK ULTRASOUND</w:t>
      </w:r>
      <w:r>
        <w:t xml:space="preserve">: </w:t>
      </w:r>
      <w:r w:rsidR="00FA3030">
        <w:t xml:space="preserve">Please </w:t>
      </w:r>
      <w:r>
        <w:t>ask</w:t>
      </w:r>
      <w:r w:rsidR="00FA3030">
        <w:t xml:space="preserve"> </w:t>
      </w:r>
      <w:r>
        <w:t>the</w:t>
      </w:r>
      <w:r w:rsidR="00FA3030">
        <w:t xml:space="preserve"> patient to ring the </w:t>
      </w:r>
      <w:r>
        <w:t xml:space="preserve">main </w:t>
      </w:r>
      <w:r w:rsidR="00FA3030">
        <w:t>radiology department</w:t>
      </w:r>
      <w:r w:rsidR="002D1FBB">
        <w:t xml:space="preserve"> to book a planar</w:t>
      </w:r>
      <w:r w:rsidR="00FA3030">
        <w:t xml:space="preserve"> X-ray or Ultrasound appointment 48 </w:t>
      </w:r>
      <w:r w:rsidR="002D1FBB">
        <w:t xml:space="preserve">hours after </w:t>
      </w:r>
      <w:r w:rsidR="00FA3030">
        <w:t>attending the GP appointment on:</w:t>
      </w:r>
      <w:r w:rsidR="002D1FBB" w:rsidRPr="002D1FBB">
        <w:rPr>
          <w:b/>
          <w:bCs/>
        </w:rPr>
        <w:t xml:space="preserve"> </w:t>
      </w:r>
      <w:r w:rsidR="002D1FBB">
        <w:rPr>
          <w:b/>
          <w:bCs/>
        </w:rPr>
        <w:t xml:space="preserve">023 8120 </w:t>
      </w:r>
      <w:r w:rsidR="002D1FBB" w:rsidRPr="00F5223D">
        <w:rPr>
          <w:b/>
          <w:bCs/>
          <w:sz w:val="28"/>
        </w:rPr>
        <w:t>4015</w:t>
      </w:r>
    </w:p>
    <w:p w:rsidR="002D1FBB" w:rsidRDefault="002D1FBB" w:rsidP="002D1FBB">
      <w:pPr>
        <w:pStyle w:val="NoSpacing"/>
        <w:rPr>
          <w:b/>
          <w:bCs/>
        </w:rPr>
      </w:pPr>
    </w:p>
    <w:p w:rsidR="00FA3030" w:rsidRDefault="00813C88" w:rsidP="00FA3030">
      <w:pPr>
        <w:pStyle w:val="NoSpacing"/>
      </w:pPr>
      <w:r>
        <w:t xml:space="preserve">This office is </w:t>
      </w:r>
      <w:r w:rsidR="00F5223D">
        <w:t>open Mon – Fri 0900-1700 hrs (</w:t>
      </w:r>
      <w:r>
        <w:t>not open at weekends or Bank Holidays</w:t>
      </w:r>
      <w:r w:rsidR="00F5223D">
        <w:t>)</w:t>
      </w:r>
      <w:r>
        <w:t>.</w:t>
      </w:r>
    </w:p>
    <w:p w:rsidR="00F5223D" w:rsidRDefault="00F5223D" w:rsidP="00813C88">
      <w:pPr>
        <w:pStyle w:val="NoSpacing"/>
      </w:pPr>
    </w:p>
    <w:p w:rsidR="00F5223D" w:rsidRDefault="00F5223D" w:rsidP="00F5223D">
      <w:pPr>
        <w:pStyle w:val="NoSpacing"/>
        <w:rPr>
          <w:b/>
          <w:bCs/>
        </w:rPr>
      </w:pPr>
      <w:r>
        <w:t>PAEDIATRIC patients for X- RAY and GENERAL ULTRASOUND: Please ask the patient or the patient’s parent / guardian to ring the paediatric radi</w:t>
      </w:r>
      <w:r w:rsidR="004E42E4">
        <w:t>ology department to book a plain</w:t>
      </w:r>
      <w:r>
        <w:t xml:space="preserve"> X-ray or Ultrasound appointment 48 hours after attending the GP appointment on:</w:t>
      </w:r>
      <w:r w:rsidRPr="002D1FBB">
        <w:rPr>
          <w:b/>
          <w:bCs/>
        </w:rPr>
        <w:t xml:space="preserve"> </w:t>
      </w:r>
      <w:r>
        <w:rPr>
          <w:b/>
          <w:bCs/>
        </w:rPr>
        <w:t xml:space="preserve">023 8120 </w:t>
      </w:r>
      <w:r w:rsidRPr="00F5223D">
        <w:rPr>
          <w:b/>
          <w:bCs/>
          <w:sz w:val="28"/>
        </w:rPr>
        <w:t>4191</w:t>
      </w:r>
    </w:p>
    <w:p w:rsidR="00F5223D" w:rsidRDefault="00F5223D" w:rsidP="00F5223D">
      <w:pPr>
        <w:pStyle w:val="NoSpacing"/>
        <w:rPr>
          <w:b/>
          <w:bCs/>
        </w:rPr>
      </w:pPr>
    </w:p>
    <w:p w:rsidR="00E557FD" w:rsidRDefault="00F5223D" w:rsidP="006C2907">
      <w:pPr>
        <w:pStyle w:val="NoSpacing"/>
      </w:pPr>
      <w:r>
        <w:t>This office is open Mon – Fri 0900-1700 hrs (not open at weekends or Bank Holidays).</w:t>
      </w:r>
    </w:p>
    <w:p w:rsidR="006C2907" w:rsidRDefault="006C2907" w:rsidP="006C2907">
      <w:pPr>
        <w:pStyle w:val="NoSpacing"/>
      </w:pPr>
    </w:p>
    <w:p w:rsidR="006C2907" w:rsidRDefault="006C2907"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D20946" w:rsidRDefault="00D20946" w:rsidP="006C2907">
      <w:pPr>
        <w:pStyle w:val="NoSpacing"/>
      </w:pPr>
    </w:p>
    <w:p w:rsidR="001B4842" w:rsidRDefault="001B4842" w:rsidP="006C2907">
      <w:pPr>
        <w:pStyle w:val="NoSpacing"/>
      </w:pPr>
    </w:p>
    <w:p w:rsidR="001B4842" w:rsidRDefault="001B4842" w:rsidP="00247A1C">
      <w:pPr>
        <w:jc w:val="right"/>
      </w:pPr>
      <w:proofErr w:type="spellStart"/>
      <w:r>
        <w:t>Cont</w:t>
      </w:r>
      <w:proofErr w:type="spellEnd"/>
      <w:r>
        <w:t>…</w:t>
      </w:r>
    </w:p>
    <w:p w:rsidR="001B4842" w:rsidRDefault="001B4842" w:rsidP="001B4842">
      <w:pPr>
        <w:pStyle w:val="NoSpacing"/>
        <w:jc w:val="right"/>
      </w:pPr>
    </w:p>
    <w:p w:rsidR="00813C88" w:rsidRDefault="00432BEF" w:rsidP="00FA3030">
      <w:pPr>
        <w:rPr>
          <w:b/>
          <w:u w:val="single"/>
        </w:rPr>
      </w:pPr>
      <w:r>
        <w:rPr>
          <w:b/>
          <w:u w:val="single"/>
        </w:rPr>
        <w:t>SELECTING AN EXAM</w:t>
      </w:r>
    </w:p>
    <w:p w:rsidR="00432BEF" w:rsidRDefault="00066C07" w:rsidP="00FA3030">
      <w:r w:rsidRPr="00324D14">
        <w:rPr>
          <w:b/>
        </w:rPr>
        <w:t>Walk In CXR</w:t>
      </w:r>
      <w:r>
        <w:t xml:space="preserve"> presents a single exam option to select a Chest X-ray.</w:t>
      </w:r>
    </w:p>
    <w:p w:rsidR="00066C07" w:rsidRDefault="00066C07" w:rsidP="00FA3030">
      <w:r>
        <w:t>Check the white box.</w:t>
      </w:r>
    </w:p>
    <w:p w:rsidR="00066C07" w:rsidRDefault="00066C07" w:rsidP="00066C07">
      <w:pPr>
        <w:pStyle w:val="NoSpacing"/>
      </w:pPr>
      <w:r>
        <w:tab/>
        <w:t>If the examination has been requested recently you will receive a warning message.</w:t>
      </w:r>
    </w:p>
    <w:p w:rsidR="00066C07" w:rsidRDefault="006210CF" w:rsidP="00066C07">
      <w:pPr>
        <w:pStyle w:val="NoSpacing"/>
      </w:pPr>
      <w:r>
        <w:tab/>
        <w:t>Follow the prompt to continue or abort the request.</w:t>
      </w:r>
    </w:p>
    <w:p w:rsidR="006210CF" w:rsidRDefault="006210CF" w:rsidP="00066C07">
      <w:pPr>
        <w:pStyle w:val="NoSpacing"/>
      </w:pPr>
      <w:r>
        <w:tab/>
        <w:t>Continuing will present the Radiology X-ray assumptions panel:</w:t>
      </w:r>
    </w:p>
    <w:p w:rsidR="006210CF" w:rsidRDefault="006210CF" w:rsidP="00066C07">
      <w:pPr>
        <w:pStyle w:val="NoSpacing"/>
      </w:pPr>
      <w:r>
        <w:tab/>
      </w:r>
      <w:r>
        <w:rPr>
          <w:noProof/>
          <w:lang w:eastAsia="en-GB"/>
        </w:rPr>
        <w:drawing>
          <wp:inline distT="0" distB="0" distL="0" distR="0" wp14:anchorId="3E21947C" wp14:editId="294A3A28">
            <wp:extent cx="3436915" cy="201899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16" t="7985" r="12644" b="45148"/>
                    <a:stretch/>
                  </pic:blipFill>
                  <pic:spPr bwMode="auto">
                    <a:xfrm>
                      <a:off x="0" y="0"/>
                      <a:ext cx="3439140" cy="2020302"/>
                    </a:xfrm>
                    <a:prstGeom prst="rect">
                      <a:avLst/>
                    </a:prstGeom>
                    <a:ln>
                      <a:noFill/>
                    </a:ln>
                    <a:extLst>
                      <a:ext uri="{53640926-AAD7-44D8-BBD7-CCE9431645EC}">
                        <a14:shadowObscured xmlns:a14="http://schemas.microsoft.com/office/drawing/2010/main"/>
                      </a:ext>
                    </a:extLst>
                  </pic:spPr>
                </pic:pic>
              </a:graphicData>
            </a:graphic>
          </wp:inline>
        </w:drawing>
      </w:r>
    </w:p>
    <w:p w:rsidR="006210CF" w:rsidRDefault="006210CF" w:rsidP="006210CF">
      <w:pPr>
        <w:pStyle w:val="NoSpacing"/>
        <w:ind w:left="720"/>
      </w:pPr>
      <w:r>
        <w:t xml:space="preserve">If one or more of the assumptions is incorrect select </w:t>
      </w:r>
      <w:r>
        <w:rPr>
          <w:b/>
        </w:rPr>
        <w:t xml:space="preserve">No </w:t>
      </w:r>
      <w:r w:rsidRPr="006210CF">
        <w:t xml:space="preserve">and </w:t>
      </w:r>
      <w:r>
        <w:t>you will be presented with a free text box to provide details.</w:t>
      </w:r>
    </w:p>
    <w:p w:rsidR="006210CF" w:rsidRDefault="006210CF" w:rsidP="006210CF">
      <w:pPr>
        <w:pStyle w:val="NoSpacing"/>
        <w:ind w:left="720"/>
      </w:pPr>
      <w:r>
        <w:t xml:space="preserve">If the assumptions are correct select </w:t>
      </w:r>
      <w:proofErr w:type="gramStart"/>
      <w:r>
        <w:rPr>
          <w:b/>
        </w:rPr>
        <w:t>Yes</w:t>
      </w:r>
      <w:proofErr w:type="gramEnd"/>
      <w:r>
        <w:rPr>
          <w:b/>
        </w:rPr>
        <w:t xml:space="preserve"> </w:t>
      </w:r>
      <w:r>
        <w:t>and there is no further action to take.</w:t>
      </w:r>
    </w:p>
    <w:p w:rsidR="006210CF" w:rsidRDefault="006210CF" w:rsidP="006210CF">
      <w:pPr>
        <w:pStyle w:val="NoSpacing"/>
        <w:ind w:left="720"/>
      </w:pPr>
      <w:r>
        <w:t xml:space="preserve">If the patient requires transport select </w:t>
      </w:r>
      <w:proofErr w:type="gramStart"/>
      <w:r>
        <w:rPr>
          <w:b/>
        </w:rPr>
        <w:t>Yes</w:t>
      </w:r>
      <w:proofErr w:type="gramEnd"/>
      <w:r>
        <w:rPr>
          <w:b/>
        </w:rPr>
        <w:t>.</w:t>
      </w:r>
      <w:r>
        <w:t xml:space="preserve"> The transport will be arranged by the surgery and the patient will be given a morning appointment.</w:t>
      </w:r>
    </w:p>
    <w:p w:rsidR="006210CF" w:rsidRDefault="006210CF" w:rsidP="006210CF">
      <w:pPr>
        <w:pStyle w:val="NoSpacing"/>
        <w:ind w:left="720"/>
      </w:pPr>
      <w:r>
        <w:t xml:space="preserve">If the patient does not require transport select </w:t>
      </w:r>
      <w:r>
        <w:rPr>
          <w:b/>
        </w:rPr>
        <w:t xml:space="preserve">No </w:t>
      </w:r>
      <w:r>
        <w:t>and there is no further action to take.</w:t>
      </w:r>
    </w:p>
    <w:p w:rsidR="006210CF" w:rsidRDefault="006210CF" w:rsidP="006210CF">
      <w:pPr>
        <w:pStyle w:val="NoSpacing"/>
        <w:ind w:left="720"/>
      </w:pPr>
    </w:p>
    <w:p w:rsidR="006210CF" w:rsidRDefault="006210CF" w:rsidP="006210CF">
      <w:pPr>
        <w:pStyle w:val="NoSpacing"/>
        <w:ind w:left="720"/>
      </w:pPr>
      <w:r>
        <w:t>Click OK</w:t>
      </w:r>
    </w:p>
    <w:p w:rsidR="00C657C9" w:rsidRDefault="00C657C9" w:rsidP="006210CF">
      <w:pPr>
        <w:pStyle w:val="NoSpacing"/>
        <w:ind w:left="720"/>
      </w:pPr>
    </w:p>
    <w:p w:rsidR="00C657C9" w:rsidRDefault="00C657C9" w:rsidP="006210CF">
      <w:pPr>
        <w:pStyle w:val="NoSpacing"/>
        <w:ind w:left="720"/>
      </w:pPr>
      <w:r>
        <w:t>Click Continue with request</w:t>
      </w:r>
    </w:p>
    <w:p w:rsidR="00C657C9" w:rsidRDefault="00C657C9" w:rsidP="006210CF">
      <w:pPr>
        <w:pStyle w:val="NoSpacing"/>
        <w:ind w:left="720"/>
      </w:pPr>
      <w:r>
        <w:rPr>
          <w:noProof/>
          <w:lang w:eastAsia="en-GB"/>
        </w:rPr>
        <w:drawing>
          <wp:inline distT="0" distB="0" distL="0" distR="0" wp14:anchorId="11CF2EEA" wp14:editId="54477D2E">
            <wp:extent cx="673712" cy="4681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2517" t="93088" r="79948" b="882"/>
                    <a:stretch/>
                  </pic:blipFill>
                  <pic:spPr bwMode="auto">
                    <a:xfrm>
                      <a:off x="0" y="0"/>
                      <a:ext cx="674171" cy="468491"/>
                    </a:xfrm>
                    <a:prstGeom prst="rect">
                      <a:avLst/>
                    </a:prstGeom>
                    <a:ln>
                      <a:noFill/>
                    </a:ln>
                    <a:extLst>
                      <a:ext uri="{53640926-AAD7-44D8-BBD7-CCE9431645EC}">
                        <a14:shadowObscured xmlns:a14="http://schemas.microsoft.com/office/drawing/2010/main"/>
                      </a:ext>
                    </a:extLst>
                  </pic:spPr>
                </pic:pic>
              </a:graphicData>
            </a:graphic>
          </wp:inline>
        </w:drawing>
      </w:r>
    </w:p>
    <w:p w:rsidR="00C657C9" w:rsidRDefault="00C657C9" w:rsidP="006210CF">
      <w:pPr>
        <w:pStyle w:val="NoSpacing"/>
        <w:ind w:left="720"/>
      </w:pPr>
    </w:p>
    <w:p w:rsidR="00C657C9" w:rsidRDefault="00324D14" w:rsidP="006210CF">
      <w:pPr>
        <w:pStyle w:val="NoSpacing"/>
        <w:ind w:left="720"/>
      </w:pPr>
      <w:r>
        <w:t>Your details as GP and Location will be auto filled</w:t>
      </w:r>
      <w:r w:rsidR="00343DA0">
        <w:t xml:space="preserve"> unless you are a new GP (waiting for a GMP number), a locum or a registrar</w:t>
      </w:r>
      <w:r>
        <w:t>. If they are not contact your system administrator.</w:t>
      </w:r>
    </w:p>
    <w:p w:rsidR="00324D14" w:rsidRDefault="00324D14" w:rsidP="006210CF">
      <w:pPr>
        <w:pStyle w:val="NoSpacing"/>
        <w:ind w:left="720"/>
      </w:pPr>
    </w:p>
    <w:p w:rsidR="00324D14" w:rsidRDefault="00324D14" w:rsidP="006210CF">
      <w:pPr>
        <w:pStyle w:val="NoSpacing"/>
        <w:ind w:left="720"/>
      </w:pPr>
      <w:r>
        <w:t xml:space="preserve">Enter the </w:t>
      </w:r>
      <w:proofErr w:type="spellStart"/>
      <w:r>
        <w:t>Cinical</w:t>
      </w:r>
      <w:proofErr w:type="spellEnd"/>
      <w:r>
        <w:t xml:space="preserve"> Details. There is a maximum of 240 characters.</w:t>
      </w:r>
    </w:p>
    <w:p w:rsidR="00324D14" w:rsidRDefault="00324D14" w:rsidP="006210CF">
      <w:pPr>
        <w:pStyle w:val="NoSpacing"/>
        <w:ind w:left="720"/>
      </w:pPr>
    </w:p>
    <w:p w:rsidR="00324D14" w:rsidRDefault="00324D14" w:rsidP="006210CF">
      <w:pPr>
        <w:pStyle w:val="NoSpacing"/>
        <w:ind w:left="720"/>
        <w:rPr>
          <w:b/>
        </w:rPr>
      </w:pPr>
      <w:r>
        <w:t xml:space="preserve">Click </w:t>
      </w:r>
      <w:r>
        <w:rPr>
          <w:b/>
        </w:rPr>
        <w:t>Accept Test.</w:t>
      </w:r>
    </w:p>
    <w:p w:rsidR="00324D14" w:rsidRDefault="00324D14" w:rsidP="006210CF">
      <w:pPr>
        <w:pStyle w:val="NoSpacing"/>
        <w:ind w:left="720"/>
        <w:rPr>
          <w:b/>
        </w:rPr>
      </w:pPr>
    </w:p>
    <w:p w:rsidR="00324D14" w:rsidRDefault="00324D14" w:rsidP="00324D14">
      <w:pPr>
        <w:pStyle w:val="NoSpacing"/>
        <w:rPr>
          <w:b/>
        </w:rPr>
      </w:pPr>
      <w:r>
        <w:rPr>
          <w:b/>
        </w:rPr>
        <w:t xml:space="preserve">The radiology order </w:t>
      </w:r>
      <w:proofErr w:type="spellStart"/>
      <w:r>
        <w:rPr>
          <w:b/>
        </w:rPr>
        <w:t>comm</w:t>
      </w:r>
      <w:proofErr w:type="spellEnd"/>
      <w:r>
        <w:rPr>
          <w:b/>
        </w:rPr>
        <w:t xml:space="preserve"> for a Chest X-ray is placed.</w:t>
      </w: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Default="0048108D" w:rsidP="00324D14">
      <w:pPr>
        <w:pStyle w:val="NoSpacing"/>
        <w:rPr>
          <w:b/>
        </w:rPr>
      </w:pPr>
    </w:p>
    <w:p w:rsidR="0048108D" w:rsidRPr="00324D14" w:rsidRDefault="0048108D" w:rsidP="00324D14">
      <w:pPr>
        <w:pStyle w:val="NoSpacing"/>
        <w:rPr>
          <w:b/>
        </w:rPr>
      </w:pPr>
    </w:p>
    <w:p w:rsidR="00066C07" w:rsidRDefault="00D017E3" w:rsidP="00D017E3">
      <w:pPr>
        <w:jc w:val="right"/>
      </w:pPr>
      <w:r>
        <w:t>Cont…</w:t>
      </w:r>
    </w:p>
    <w:p w:rsidR="00182CCE" w:rsidRDefault="00324D14" w:rsidP="00FA3030">
      <w:r>
        <w:rPr>
          <w:b/>
        </w:rPr>
        <w:t xml:space="preserve">Plain X-rays </w:t>
      </w:r>
      <w:r>
        <w:t xml:space="preserve">presents all the body areas. </w:t>
      </w:r>
    </w:p>
    <w:p w:rsidR="00182CCE" w:rsidRDefault="00324D14" w:rsidP="00FA3030">
      <w:r>
        <w:t xml:space="preserve">Select the appropriate area. </w:t>
      </w:r>
    </w:p>
    <w:p w:rsidR="00182CCE" w:rsidRDefault="00182CCE" w:rsidP="00FA3030">
      <w:r>
        <w:t xml:space="preserve">The </w:t>
      </w:r>
      <w:proofErr w:type="gramStart"/>
      <w:r>
        <w:t>examinations for this body area is</w:t>
      </w:r>
      <w:proofErr w:type="gramEnd"/>
      <w:r>
        <w:t xml:space="preserve"> presented. Select the examination/s by checking the white box/</w:t>
      </w:r>
      <w:proofErr w:type="spellStart"/>
      <w:r>
        <w:t>es</w:t>
      </w:r>
      <w:proofErr w:type="spellEnd"/>
      <w:r>
        <w:t>.</w:t>
      </w:r>
    </w:p>
    <w:p w:rsidR="00182CCE" w:rsidRDefault="00182CCE" w:rsidP="00182CCE">
      <w:pPr>
        <w:pStyle w:val="NoSpacing"/>
      </w:pPr>
      <w:r>
        <w:t>If the examination has been requested recently you will receive a warning message.</w:t>
      </w:r>
    </w:p>
    <w:p w:rsidR="00182CCE" w:rsidRDefault="00182CCE" w:rsidP="00182CCE">
      <w:pPr>
        <w:pStyle w:val="NoSpacing"/>
      </w:pPr>
      <w:r>
        <w:tab/>
        <w:t>Follow the prompt to continue or abort the request.</w:t>
      </w:r>
    </w:p>
    <w:p w:rsidR="00182CCE" w:rsidRDefault="00182CCE" w:rsidP="00182CCE">
      <w:pPr>
        <w:pStyle w:val="NoSpacing"/>
      </w:pPr>
      <w:r>
        <w:tab/>
        <w:t>Continuing will present the Radiology X-ray assumptions panel:</w:t>
      </w:r>
    </w:p>
    <w:p w:rsidR="00D20946" w:rsidRDefault="00D20946" w:rsidP="00182CCE">
      <w:pPr>
        <w:pStyle w:val="NoSpacing"/>
      </w:pPr>
    </w:p>
    <w:p w:rsidR="00D20946" w:rsidRDefault="00D20946" w:rsidP="00182CCE">
      <w:pPr>
        <w:pStyle w:val="NoSpacing"/>
      </w:pPr>
    </w:p>
    <w:p w:rsidR="00182CCE" w:rsidRDefault="00182CCE" w:rsidP="00182CCE">
      <w:pPr>
        <w:pStyle w:val="NoSpacing"/>
      </w:pPr>
      <w:r>
        <w:tab/>
      </w:r>
      <w:r>
        <w:rPr>
          <w:noProof/>
          <w:lang w:eastAsia="en-GB"/>
        </w:rPr>
        <w:drawing>
          <wp:inline distT="0" distB="0" distL="0" distR="0" wp14:anchorId="12EE71FD" wp14:editId="6097C595">
            <wp:extent cx="3436915" cy="20189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16" t="7985" r="12644" b="45148"/>
                    <a:stretch/>
                  </pic:blipFill>
                  <pic:spPr bwMode="auto">
                    <a:xfrm>
                      <a:off x="0" y="0"/>
                      <a:ext cx="3439140" cy="2020302"/>
                    </a:xfrm>
                    <a:prstGeom prst="rect">
                      <a:avLst/>
                    </a:prstGeom>
                    <a:ln>
                      <a:noFill/>
                    </a:ln>
                    <a:extLst>
                      <a:ext uri="{53640926-AAD7-44D8-BBD7-CCE9431645EC}">
                        <a14:shadowObscured xmlns:a14="http://schemas.microsoft.com/office/drawing/2010/main"/>
                      </a:ext>
                    </a:extLst>
                  </pic:spPr>
                </pic:pic>
              </a:graphicData>
            </a:graphic>
          </wp:inline>
        </w:drawing>
      </w:r>
    </w:p>
    <w:p w:rsidR="00182CCE" w:rsidRDefault="00182CCE" w:rsidP="00182CCE">
      <w:pPr>
        <w:pStyle w:val="NoSpacing"/>
        <w:ind w:left="720"/>
      </w:pPr>
      <w:r>
        <w:t xml:space="preserve">If one or more of the assumptions is incorrect select </w:t>
      </w:r>
      <w:r>
        <w:rPr>
          <w:b/>
        </w:rPr>
        <w:t xml:space="preserve">No </w:t>
      </w:r>
      <w:r w:rsidRPr="006210CF">
        <w:t xml:space="preserve">and </w:t>
      </w:r>
      <w:r>
        <w:t>you will be presented with a free text box to provide details</w:t>
      </w:r>
      <w:r w:rsidR="0048108D">
        <w:t xml:space="preserve"> of the incorrect assumption</w:t>
      </w:r>
      <w:r>
        <w:t>.</w:t>
      </w:r>
    </w:p>
    <w:p w:rsidR="00182CCE" w:rsidRDefault="00182CCE" w:rsidP="00182CCE">
      <w:pPr>
        <w:pStyle w:val="NoSpacing"/>
        <w:ind w:left="720"/>
      </w:pPr>
      <w:r>
        <w:t xml:space="preserve">If the assumptions are correct select </w:t>
      </w:r>
      <w:proofErr w:type="gramStart"/>
      <w:r>
        <w:rPr>
          <w:b/>
        </w:rPr>
        <w:t>Yes</w:t>
      </w:r>
      <w:proofErr w:type="gramEnd"/>
      <w:r>
        <w:rPr>
          <w:b/>
        </w:rPr>
        <w:t xml:space="preserve"> </w:t>
      </w:r>
      <w:r>
        <w:t>and there is no further action to take.</w:t>
      </w:r>
    </w:p>
    <w:p w:rsidR="00182CCE" w:rsidRDefault="00182CCE" w:rsidP="00182CCE">
      <w:pPr>
        <w:pStyle w:val="NoSpacing"/>
        <w:ind w:left="720"/>
      </w:pPr>
      <w:r>
        <w:t xml:space="preserve">If the patient requires transport select </w:t>
      </w:r>
      <w:proofErr w:type="gramStart"/>
      <w:r>
        <w:rPr>
          <w:b/>
        </w:rPr>
        <w:t>Yes</w:t>
      </w:r>
      <w:proofErr w:type="gramEnd"/>
      <w:r>
        <w:rPr>
          <w:b/>
        </w:rPr>
        <w:t>.</w:t>
      </w:r>
      <w:r>
        <w:t xml:space="preserve"> The transport will be arranged by the surgery and the patient will be given a morning appointment.</w:t>
      </w:r>
    </w:p>
    <w:p w:rsidR="00182CCE" w:rsidRDefault="00182CCE" w:rsidP="00182CCE">
      <w:pPr>
        <w:pStyle w:val="NoSpacing"/>
        <w:ind w:left="720"/>
      </w:pPr>
      <w:r>
        <w:t xml:space="preserve">If the patient does not require transport select </w:t>
      </w:r>
      <w:r>
        <w:rPr>
          <w:b/>
        </w:rPr>
        <w:t xml:space="preserve">No </w:t>
      </w:r>
      <w:r>
        <w:t>and there is no further action to take.</w:t>
      </w:r>
    </w:p>
    <w:p w:rsidR="00182CCE" w:rsidRDefault="00182CCE" w:rsidP="00182CCE">
      <w:pPr>
        <w:pStyle w:val="NoSpacing"/>
        <w:ind w:left="720"/>
      </w:pPr>
    </w:p>
    <w:p w:rsidR="00182CCE" w:rsidRDefault="00182CCE" w:rsidP="00182CCE">
      <w:pPr>
        <w:pStyle w:val="NoSpacing"/>
        <w:ind w:left="720"/>
      </w:pPr>
      <w:r>
        <w:t>Click OK</w:t>
      </w:r>
    </w:p>
    <w:p w:rsidR="00182CCE" w:rsidRDefault="00182CCE" w:rsidP="00182CCE">
      <w:pPr>
        <w:pStyle w:val="NoSpacing"/>
        <w:ind w:left="720"/>
      </w:pPr>
    </w:p>
    <w:p w:rsidR="00182CCE" w:rsidRDefault="00182CCE" w:rsidP="00182CCE">
      <w:pPr>
        <w:pStyle w:val="NoSpacing"/>
        <w:ind w:left="720"/>
      </w:pPr>
      <w:r>
        <w:t>Click Continue with request</w:t>
      </w:r>
    </w:p>
    <w:p w:rsidR="00182CCE" w:rsidRDefault="00182CCE" w:rsidP="00182CCE">
      <w:pPr>
        <w:pStyle w:val="NoSpacing"/>
        <w:ind w:left="720"/>
      </w:pPr>
      <w:r>
        <w:rPr>
          <w:noProof/>
          <w:lang w:eastAsia="en-GB"/>
        </w:rPr>
        <w:drawing>
          <wp:inline distT="0" distB="0" distL="0" distR="0" wp14:anchorId="3983DAB1" wp14:editId="126991EB">
            <wp:extent cx="673712" cy="46817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2517" t="93088" r="79948" b="882"/>
                    <a:stretch/>
                  </pic:blipFill>
                  <pic:spPr bwMode="auto">
                    <a:xfrm>
                      <a:off x="0" y="0"/>
                      <a:ext cx="674171" cy="468491"/>
                    </a:xfrm>
                    <a:prstGeom prst="rect">
                      <a:avLst/>
                    </a:prstGeom>
                    <a:ln>
                      <a:noFill/>
                    </a:ln>
                    <a:extLst>
                      <a:ext uri="{53640926-AAD7-44D8-BBD7-CCE9431645EC}">
                        <a14:shadowObscured xmlns:a14="http://schemas.microsoft.com/office/drawing/2010/main"/>
                      </a:ext>
                    </a:extLst>
                  </pic:spPr>
                </pic:pic>
              </a:graphicData>
            </a:graphic>
          </wp:inline>
        </w:drawing>
      </w:r>
    </w:p>
    <w:p w:rsidR="00182CCE" w:rsidRDefault="00182CCE" w:rsidP="00182CCE">
      <w:pPr>
        <w:pStyle w:val="NoSpacing"/>
        <w:ind w:left="720"/>
      </w:pPr>
    </w:p>
    <w:p w:rsidR="00182CCE" w:rsidRDefault="00182CCE" w:rsidP="00182CCE">
      <w:pPr>
        <w:pStyle w:val="NoSpacing"/>
        <w:ind w:left="720"/>
      </w:pPr>
      <w:r>
        <w:t>Your details as GP and Location will be auto filled</w:t>
      </w:r>
      <w:r w:rsidR="001B4842">
        <w:t xml:space="preserve"> </w:t>
      </w:r>
      <w:r w:rsidR="00343DA0">
        <w:t>unless you are a new GP (waiting for a GMP number), a locum or a registrar</w:t>
      </w:r>
      <w:r>
        <w:t>. If they are not contact your system administrator.</w:t>
      </w:r>
    </w:p>
    <w:p w:rsidR="00182CCE" w:rsidRDefault="00182CCE" w:rsidP="00182CCE">
      <w:pPr>
        <w:pStyle w:val="NoSpacing"/>
        <w:ind w:left="720"/>
      </w:pPr>
    </w:p>
    <w:p w:rsidR="00182CCE" w:rsidRDefault="00182CCE" w:rsidP="00182CCE">
      <w:pPr>
        <w:pStyle w:val="NoSpacing"/>
        <w:ind w:left="720"/>
      </w:pPr>
      <w:r>
        <w:t xml:space="preserve">Enter the </w:t>
      </w:r>
      <w:proofErr w:type="spellStart"/>
      <w:r>
        <w:t>Cinical</w:t>
      </w:r>
      <w:proofErr w:type="spellEnd"/>
      <w:r>
        <w:t xml:space="preserve"> Details. There is a maximum of 240 characters.</w:t>
      </w:r>
    </w:p>
    <w:p w:rsidR="00182CCE" w:rsidRDefault="00182CCE" w:rsidP="00182CCE">
      <w:pPr>
        <w:pStyle w:val="NoSpacing"/>
        <w:ind w:left="720"/>
      </w:pPr>
    </w:p>
    <w:p w:rsidR="00182CCE" w:rsidRDefault="00182CCE" w:rsidP="00182CCE">
      <w:pPr>
        <w:pStyle w:val="NoSpacing"/>
        <w:ind w:left="720"/>
        <w:rPr>
          <w:b/>
        </w:rPr>
      </w:pPr>
      <w:r>
        <w:t xml:space="preserve">Click </w:t>
      </w:r>
      <w:r>
        <w:rPr>
          <w:b/>
        </w:rPr>
        <w:t>Accept Test.</w:t>
      </w:r>
    </w:p>
    <w:p w:rsidR="00182CCE" w:rsidRDefault="00182CCE" w:rsidP="00182CCE">
      <w:pPr>
        <w:pStyle w:val="NoSpacing"/>
        <w:ind w:left="720"/>
        <w:rPr>
          <w:b/>
        </w:rPr>
      </w:pPr>
    </w:p>
    <w:p w:rsidR="00182CCE" w:rsidRPr="00324D14" w:rsidRDefault="00182CCE" w:rsidP="00182CCE">
      <w:pPr>
        <w:pStyle w:val="NoSpacing"/>
        <w:rPr>
          <w:b/>
        </w:rPr>
      </w:pPr>
      <w:r>
        <w:rPr>
          <w:b/>
        </w:rPr>
        <w:t xml:space="preserve">The radiology order </w:t>
      </w:r>
      <w:proofErr w:type="spellStart"/>
      <w:r>
        <w:rPr>
          <w:b/>
        </w:rPr>
        <w:t>comm</w:t>
      </w:r>
      <w:proofErr w:type="spellEnd"/>
      <w:r>
        <w:rPr>
          <w:b/>
        </w:rPr>
        <w:t xml:space="preserve"> for a body part has been placed.</w:t>
      </w:r>
    </w:p>
    <w:p w:rsidR="00182CCE" w:rsidRPr="00324D14" w:rsidRDefault="00182CCE" w:rsidP="00FA3030"/>
    <w:p w:rsidR="00066C07" w:rsidRDefault="00066C07" w:rsidP="00FA3030"/>
    <w:p w:rsidR="00D20946" w:rsidRDefault="00D20946" w:rsidP="00FA3030"/>
    <w:p w:rsidR="00D20946" w:rsidRDefault="00D20946" w:rsidP="00FA3030"/>
    <w:p w:rsidR="00D20946" w:rsidRDefault="00D20946" w:rsidP="00FA3030"/>
    <w:p w:rsidR="00343DA0" w:rsidRDefault="00343DA0" w:rsidP="0048108D">
      <w:pPr>
        <w:pStyle w:val="NoSpacing"/>
        <w:jc w:val="right"/>
      </w:pPr>
    </w:p>
    <w:p w:rsidR="0048108D" w:rsidRPr="00813C88" w:rsidRDefault="0048108D" w:rsidP="0048108D">
      <w:pPr>
        <w:pStyle w:val="NoSpacing"/>
        <w:jc w:val="right"/>
      </w:pPr>
      <w:proofErr w:type="spellStart"/>
      <w:r>
        <w:t>Cont</w:t>
      </w:r>
      <w:proofErr w:type="spellEnd"/>
      <w:r>
        <w:t>…</w:t>
      </w:r>
    </w:p>
    <w:p w:rsidR="00E557FD" w:rsidRDefault="00E557FD" w:rsidP="00E557FD">
      <w:r>
        <w:rPr>
          <w:b/>
        </w:rPr>
        <w:t xml:space="preserve">Ultrasound </w:t>
      </w:r>
      <w:r>
        <w:t xml:space="preserve">presents all the body areas. </w:t>
      </w:r>
    </w:p>
    <w:p w:rsidR="00E557FD" w:rsidRDefault="00E557FD" w:rsidP="00E557FD">
      <w:r>
        <w:t xml:space="preserve">Select the appropriate area. </w:t>
      </w:r>
    </w:p>
    <w:p w:rsidR="00E557FD" w:rsidRDefault="00E557FD" w:rsidP="00E557FD">
      <w:r>
        <w:t xml:space="preserve">The </w:t>
      </w:r>
      <w:proofErr w:type="gramStart"/>
      <w:r>
        <w:t>examinations for this body area is</w:t>
      </w:r>
      <w:proofErr w:type="gramEnd"/>
      <w:r>
        <w:t xml:space="preserve"> presented. Select the examination/s by checking the white box/</w:t>
      </w:r>
      <w:proofErr w:type="spellStart"/>
      <w:r>
        <w:t>es</w:t>
      </w:r>
      <w:proofErr w:type="spellEnd"/>
      <w:r>
        <w:t>.</w:t>
      </w:r>
    </w:p>
    <w:p w:rsidR="00E557FD" w:rsidRDefault="00E557FD" w:rsidP="00E557FD">
      <w:pPr>
        <w:pStyle w:val="NoSpacing"/>
      </w:pPr>
      <w:r>
        <w:t>If the examination has been requested recently you will receive a warning message.</w:t>
      </w:r>
    </w:p>
    <w:p w:rsidR="00E557FD" w:rsidRDefault="00E557FD" w:rsidP="00E557FD">
      <w:pPr>
        <w:pStyle w:val="NoSpacing"/>
      </w:pPr>
      <w:r>
        <w:tab/>
        <w:t>Follow the prompt to continue or abort the request.</w:t>
      </w:r>
    </w:p>
    <w:p w:rsidR="00E557FD" w:rsidRDefault="00E557FD" w:rsidP="00E557FD">
      <w:pPr>
        <w:pStyle w:val="NoSpacing"/>
      </w:pPr>
      <w:r>
        <w:tab/>
        <w:t>Continuing will present the Radiology X-ray assumptions panel:</w:t>
      </w:r>
    </w:p>
    <w:p w:rsidR="00E557FD" w:rsidRDefault="00E557FD" w:rsidP="00E557FD">
      <w:pPr>
        <w:pStyle w:val="NoSpacing"/>
      </w:pPr>
      <w:r>
        <w:tab/>
      </w:r>
      <w:r>
        <w:rPr>
          <w:noProof/>
          <w:lang w:eastAsia="en-GB"/>
        </w:rPr>
        <w:drawing>
          <wp:inline distT="0" distB="0" distL="0" distR="0" wp14:anchorId="5DC20E09" wp14:editId="78A1619B">
            <wp:extent cx="3436915" cy="201899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16" t="7985" r="12644" b="45148"/>
                    <a:stretch/>
                  </pic:blipFill>
                  <pic:spPr bwMode="auto">
                    <a:xfrm>
                      <a:off x="0" y="0"/>
                      <a:ext cx="3439140" cy="2020302"/>
                    </a:xfrm>
                    <a:prstGeom prst="rect">
                      <a:avLst/>
                    </a:prstGeom>
                    <a:ln>
                      <a:noFill/>
                    </a:ln>
                    <a:extLst>
                      <a:ext uri="{53640926-AAD7-44D8-BBD7-CCE9431645EC}">
                        <a14:shadowObscured xmlns:a14="http://schemas.microsoft.com/office/drawing/2010/main"/>
                      </a:ext>
                    </a:extLst>
                  </pic:spPr>
                </pic:pic>
              </a:graphicData>
            </a:graphic>
          </wp:inline>
        </w:drawing>
      </w:r>
    </w:p>
    <w:p w:rsidR="00E557FD" w:rsidRDefault="00E557FD" w:rsidP="00E557FD">
      <w:pPr>
        <w:pStyle w:val="NoSpacing"/>
        <w:ind w:left="720"/>
      </w:pPr>
      <w:r>
        <w:t xml:space="preserve">If one or more of the assumptions is incorrect select </w:t>
      </w:r>
      <w:r>
        <w:rPr>
          <w:b/>
        </w:rPr>
        <w:t xml:space="preserve">No </w:t>
      </w:r>
      <w:r w:rsidRPr="006210CF">
        <w:t xml:space="preserve">and </w:t>
      </w:r>
      <w:r>
        <w:t>you will be presented with a free text box to provide details.</w:t>
      </w:r>
    </w:p>
    <w:p w:rsidR="00E557FD" w:rsidRDefault="00E557FD" w:rsidP="00E557FD">
      <w:pPr>
        <w:pStyle w:val="NoSpacing"/>
        <w:ind w:left="720"/>
      </w:pPr>
      <w:r>
        <w:t xml:space="preserve">If the assumptions are correct select </w:t>
      </w:r>
      <w:proofErr w:type="gramStart"/>
      <w:r>
        <w:rPr>
          <w:b/>
        </w:rPr>
        <w:t>Yes</w:t>
      </w:r>
      <w:proofErr w:type="gramEnd"/>
      <w:r>
        <w:rPr>
          <w:b/>
        </w:rPr>
        <w:t xml:space="preserve"> </w:t>
      </w:r>
      <w:r>
        <w:t>and there is no further action to take.</w:t>
      </w:r>
    </w:p>
    <w:p w:rsidR="00E557FD" w:rsidRDefault="00E557FD" w:rsidP="00E557FD">
      <w:pPr>
        <w:pStyle w:val="NoSpacing"/>
        <w:ind w:left="720"/>
      </w:pPr>
      <w:r>
        <w:t xml:space="preserve">If the patient requires transport select </w:t>
      </w:r>
      <w:proofErr w:type="gramStart"/>
      <w:r>
        <w:rPr>
          <w:b/>
        </w:rPr>
        <w:t>Yes</w:t>
      </w:r>
      <w:proofErr w:type="gramEnd"/>
      <w:r>
        <w:rPr>
          <w:b/>
        </w:rPr>
        <w:t>.</w:t>
      </w:r>
      <w:r>
        <w:t xml:space="preserve"> The transport will be arranged by the surgery and the patient will be given a morning appointment.</w:t>
      </w:r>
    </w:p>
    <w:p w:rsidR="00E557FD" w:rsidRDefault="00E557FD" w:rsidP="00E557FD">
      <w:pPr>
        <w:pStyle w:val="NoSpacing"/>
        <w:ind w:left="720"/>
      </w:pPr>
      <w:r>
        <w:t xml:space="preserve">If the patient does not require transport select </w:t>
      </w:r>
      <w:r>
        <w:rPr>
          <w:b/>
        </w:rPr>
        <w:t xml:space="preserve">No </w:t>
      </w:r>
      <w:r>
        <w:t>and there is no further action to take.</w:t>
      </w:r>
    </w:p>
    <w:p w:rsidR="00E557FD" w:rsidRDefault="00E557FD" w:rsidP="00E557FD">
      <w:pPr>
        <w:pStyle w:val="NoSpacing"/>
        <w:ind w:left="720"/>
      </w:pPr>
    </w:p>
    <w:p w:rsidR="00E557FD" w:rsidRDefault="00E557FD" w:rsidP="00E557FD">
      <w:pPr>
        <w:pStyle w:val="NoSpacing"/>
        <w:ind w:left="720"/>
      </w:pPr>
      <w:r>
        <w:t>Click OK</w:t>
      </w:r>
    </w:p>
    <w:p w:rsidR="00E557FD" w:rsidRDefault="00E557FD" w:rsidP="00E557FD">
      <w:pPr>
        <w:pStyle w:val="NoSpacing"/>
        <w:ind w:left="720"/>
      </w:pPr>
    </w:p>
    <w:p w:rsidR="00E557FD" w:rsidRDefault="00E557FD" w:rsidP="00E557FD">
      <w:pPr>
        <w:pStyle w:val="NoSpacing"/>
        <w:ind w:left="720"/>
      </w:pPr>
      <w:r>
        <w:t>Click Continue with request</w:t>
      </w:r>
    </w:p>
    <w:p w:rsidR="00E557FD" w:rsidRDefault="00E557FD" w:rsidP="00E557FD">
      <w:pPr>
        <w:pStyle w:val="NoSpacing"/>
        <w:ind w:left="720"/>
      </w:pPr>
      <w:r>
        <w:rPr>
          <w:noProof/>
          <w:lang w:eastAsia="en-GB"/>
        </w:rPr>
        <w:drawing>
          <wp:inline distT="0" distB="0" distL="0" distR="0" wp14:anchorId="622A7E8D" wp14:editId="1345E22F">
            <wp:extent cx="673712" cy="4681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2517" t="93088" r="79948" b="882"/>
                    <a:stretch/>
                  </pic:blipFill>
                  <pic:spPr bwMode="auto">
                    <a:xfrm>
                      <a:off x="0" y="0"/>
                      <a:ext cx="674171" cy="468491"/>
                    </a:xfrm>
                    <a:prstGeom prst="rect">
                      <a:avLst/>
                    </a:prstGeom>
                    <a:ln>
                      <a:noFill/>
                    </a:ln>
                    <a:extLst>
                      <a:ext uri="{53640926-AAD7-44D8-BBD7-CCE9431645EC}">
                        <a14:shadowObscured xmlns:a14="http://schemas.microsoft.com/office/drawing/2010/main"/>
                      </a:ext>
                    </a:extLst>
                  </pic:spPr>
                </pic:pic>
              </a:graphicData>
            </a:graphic>
          </wp:inline>
        </w:drawing>
      </w:r>
    </w:p>
    <w:p w:rsidR="00E557FD" w:rsidRDefault="00E557FD" w:rsidP="00E557FD">
      <w:pPr>
        <w:pStyle w:val="NoSpacing"/>
        <w:ind w:left="720"/>
      </w:pPr>
    </w:p>
    <w:p w:rsidR="00E557FD" w:rsidRDefault="00E557FD" w:rsidP="00E557FD">
      <w:pPr>
        <w:pStyle w:val="NoSpacing"/>
        <w:ind w:left="720"/>
      </w:pPr>
      <w:r>
        <w:t>Your details as GP and Location will be auto filled</w:t>
      </w:r>
      <w:r w:rsidR="00343DA0">
        <w:t xml:space="preserve"> unless you are a new GP (waiting for a GMP number), a locum or a registrar</w:t>
      </w:r>
      <w:r>
        <w:t>. If they are not contact your system administrator.</w:t>
      </w:r>
    </w:p>
    <w:p w:rsidR="00E557FD" w:rsidRDefault="00E557FD" w:rsidP="00E557FD">
      <w:pPr>
        <w:pStyle w:val="NoSpacing"/>
        <w:ind w:left="720"/>
      </w:pPr>
    </w:p>
    <w:p w:rsidR="00E557FD" w:rsidRDefault="00E557FD" w:rsidP="00E557FD">
      <w:pPr>
        <w:pStyle w:val="NoSpacing"/>
        <w:ind w:left="720"/>
      </w:pPr>
      <w:r>
        <w:t xml:space="preserve">Enter the </w:t>
      </w:r>
      <w:proofErr w:type="spellStart"/>
      <w:r>
        <w:t>Cinical</w:t>
      </w:r>
      <w:proofErr w:type="spellEnd"/>
      <w:r>
        <w:t xml:space="preserve"> Details. There is a maximum of 240 characters.</w:t>
      </w:r>
    </w:p>
    <w:p w:rsidR="00E557FD" w:rsidRDefault="00E557FD" w:rsidP="00E557FD">
      <w:pPr>
        <w:pStyle w:val="NoSpacing"/>
        <w:ind w:left="720"/>
      </w:pPr>
    </w:p>
    <w:p w:rsidR="00E557FD" w:rsidRDefault="00E557FD" w:rsidP="00E557FD">
      <w:pPr>
        <w:pStyle w:val="NoSpacing"/>
        <w:ind w:left="720"/>
        <w:rPr>
          <w:b/>
        </w:rPr>
      </w:pPr>
      <w:r>
        <w:t xml:space="preserve">Click </w:t>
      </w:r>
      <w:r>
        <w:rPr>
          <w:b/>
        </w:rPr>
        <w:t>Accept Test.</w:t>
      </w:r>
    </w:p>
    <w:p w:rsidR="00E557FD" w:rsidRDefault="00E557FD" w:rsidP="00E557FD">
      <w:pPr>
        <w:pStyle w:val="NoSpacing"/>
        <w:ind w:left="720"/>
        <w:rPr>
          <w:b/>
        </w:rPr>
      </w:pPr>
    </w:p>
    <w:p w:rsidR="00E557FD" w:rsidRPr="00324D14" w:rsidRDefault="00E557FD" w:rsidP="00E557FD">
      <w:pPr>
        <w:pStyle w:val="NoSpacing"/>
        <w:rPr>
          <w:b/>
        </w:rPr>
      </w:pPr>
      <w:r>
        <w:rPr>
          <w:b/>
        </w:rPr>
        <w:t xml:space="preserve">The radiology order </w:t>
      </w:r>
      <w:proofErr w:type="spellStart"/>
      <w:r>
        <w:rPr>
          <w:b/>
        </w:rPr>
        <w:t>comm</w:t>
      </w:r>
      <w:proofErr w:type="spellEnd"/>
      <w:r>
        <w:rPr>
          <w:b/>
        </w:rPr>
        <w:t xml:space="preserve"> for a body part has been placed.</w:t>
      </w:r>
    </w:p>
    <w:p w:rsidR="00E557FD" w:rsidRDefault="00E557FD" w:rsidP="00E557FD"/>
    <w:p w:rsidR="00D20946" w:rsidRDefault="00D20946" w:rsidP="00E557FD"/>
    <w:p w:rsidR="00D20946" w:rsidRDefault="00D20946" w:rsidP="00E557FD"/>
    <w:p w:rsidR="00D20946" w:rsidRDefault="00D20946" w:rsidP="00E557FD"/>
    <w:p w:rsidR="00D20946" w:rsidRPr="00324D14" w:rsidRDefault="00D20946" w:rsidP="00E557FD"/>
    <w:p w:rsidR="00066C07" w:rsidRDefault="00066C07" w:rsidP="00FA3030"/>
    <w:p w:rsidR="00DD2CA3" w:rsidRDefault="00D20946" w:rsidP="00D20946">
      <w:pPr>
        <w:jc w:val="right"/>
      </w:pPr>
      <w:proofErr w:type="spellStart"/>
      <w:r>
        <w:t>Cont</w:t>
      </w:r>
      <w:proofErr w:type="spellEnd"/>
      <w:r>
        <w:t>…</w:t>
      </w:r>
    </w:p>
    <w:p w:rsidR="00DD2CA3" w:rsidRPr="000F5C47" w:rsidRDefault="00DD2CA3" w:rsidP="00DD2CA3">
      <w:pPr>
        <w:pStyle w:val="NoSpacing"/>
      </w:pPr>
      <w:r>
        <w:rPr>
          <w:noProof/>
          <w:lang w:eastAsia="en-GB"/>
        </w:rPr>
        <mc:AlternateContent>
          <mc:Choice Requires="wps">
            <w:drawing>
              <wp:anchor distT="0" distB="0" distL="114300" distR="114300" simplePos="0" relativeHeight="251670528" behindDoc="0" locked="0" layoutInCell="1" allowOverlap="1" wp14:anchorId="34E45436" wp14:editId="367F5B15">
                <wp:simplePos x="0" y="0"/>
                <wp:positionH relativeFrom="column">
                  <wp:posOffset>-300606</wp:posOffset>
                </wp:positionH>
                <wp:positionV relativeFrom="paragraph">
                  <wp:posOffset>4114800</wp:posOffset>
                </wp:positionV>
                <wp:extent cx="2374265" cy="1403985"/>
                <wp:effectExtent l="0" t="0" r="127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2CA3" w:rsidRDefault="00DD2CA3" w:rsidP="00DD2CA3">
                            <w:r>
                              <w:t xml:space="preserve">This service is available at the Royal South Hants Hospital, </w:t>
                            </w:r>
                            <w:proofErr w:type="spellStart"/>
                            <w:r>
                              <w:t>Brintons</w:t>
                            </w:r>
                            <w:proofErr w:type="spellEnd"/>
                            <w:r>
                              <w:t xml:space="preserve"> Terrace, </w:t>
                            </w:r>
                            <w:proofErr w:type="gramStart"/>
                            <w:r>
                              <w:t>Southampton</w:t>
                            </w:r>
                            <w:proofErr w:type="gramEnd"/>
                            <w:r>
                              <w:t>. SO14 0YG</w:t>
                            </w:r>
                          </w:p>
                          <w:p w:rsidR="00DD2CA3" w:rsidRDefault="00DD2CA3" w:rsidP="00DD2CA3">
                            <w:pPr>
                              <w:pStyle w:val="NoSpacing"/>
                            </w:pPr>
                            <w:r>
                              <w:t>Monday – Friday 09:00 – 16:30</w:t>
                            </w:r>
                          </w:p>
                          <w:p w:rsidR="00DD2CA3" w:rsidRDefault="00DD2CA3" w:rsidP="00DD2CA3">
                            <w:pPr>
                              <w:pStyle w:val="NoSpacing"/>
                            </w:pPr>
                            <w:r>
                              <w:t>This service is not available at weekends or on Bank Holidays.</w:t>
                            </w:r>
                          </w:p>
                          <w:p w:rsidR="00DD2CA3" w:rsidRDefault="00DD2CA3" w:rsidP="00DD2CA3">
                            <w:pPr>
                              <w:pStyle w:val="NoSpacing"/>
                            </w:pPr>
                            <w:r>
                              <w:t>This service is not available for Paediatrics.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5pt;margin-top:324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NNJAIAAEY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">
                <v:textbox style="mso-fit-shape-to-text:t">
                  <w:txbxContent>
                    <w:p w:rsidR="00DD2CA3" w:rsidRDefault="00DD2CA3" w:rsidP="00DD2CA3">
                      <w:r>
                        <w:t xml:space="preserve">This service is available at the Royal South Hants Hospital, </w:t>
                      </w:r>
                      <w:proofErr w:type="spellStart"/>
                      <w:r>
                        <w:t>Brintons</w:t>
                      </w:r>
                      <w:proofErr w:type="spellEnd"/>
                      <w:r>
                        <w:t xml:space="preserve"> Terrace, </w:t>
                      </w:r>
                      <w:proofErr w:type="gramStart"/>
                      <w:r>
                        <w:t>Southampton</w:t>
                      </w:r>
                      <w:proofErr w:type="gramEnd"/>
                      <w:r>
                        <w:t>. SO14 0YG</w:t>
                      </w:r>
                    </w:p>
                    <w:p w:rsidR="00DD2CA3" w:rsidRDefault="00DD2CA3" w:rsidP="00DD2CA3">
                      <w:pPr>
                        <w:pStyle w:val="NoSpacing"/>
                      </w:pPr>
                      <w:r>
                        <w:t>Monday – Friday 09:00 – 16:30</w:t>
                      </w:r>
                    </w:p>
                    <w:p w:rsidR="00DD2CA3" w:rsidRDefault="00DD2CA3" w:rsidP="00DD2CA3">
                      <w:pPr>
                        <w:pStyle w:val="NoSpacing"/>
                      </w:pPr>
                      <w:r>
                        <w:t>This service is not available at weekends or on Bank Holidays.</w:t>
                      </w:r>
                    </w:p>
                    <w:p w:rsidR="00DD2CA3" w:rsidRDefault="00DD2CA3" w:rsidP="00DD2CA3">
                      <w:pPr>
                        <w:pStyle w:val="NoSpacing"/>
                      </w:pPr>
                      <w:r>
                        <w:t>This service is not available for Paediatrics.</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ED608B3" wp14:editId="04188D3A">
                <wp:simplePos x="0" y="0"/>
                <wp:positionH relativeFrom="column">
                  <wp:posOffset>2855861</wp:posOffset>
                </wp:positionH>
                <wp:positionV relativeFrom="paragraph">
                  <wp:posOffset>283756</wp:posOffset>
                </wp:positionV>
                <wp:extent cx="801739" cy="307975"/>
                <wp:effectExtent l="0" t="0" r="93980" b="73025"/>
                <wp:wrapNone/>
                <wp:docPr id="17" name="Straight Arrow Connector 17"/>
                <wp:cNvGraphicFramePr/>
                <a:graphic xmlns:a="http://schemas.openxmlformats.org/drawingml/2006/main">
                  <a:graphicData uri="http://schemas.microsoft.com/office/word/2010/wordprocessingShape">
                    <wps:wsp>
                      <wps:cNvCnPr/>
                      <wps:spPr>
                        <a:xfrm>
                          <a:off x="0" y="0"/>
                          <a:ext cx="801739"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24.85pt;margin-top:22.35pt;width:63.15pt;height:2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" strokecolor="#4579b8 [3044]">
                <v:stroke endarrow="ope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CEEA783" wp14:editId="2A9D2455">
                <wp:simplePos x="0" y="0"/>
                <wp:positionH relativeFrom="column">
                  <wp:posOffset>1971306</wp:posOffset>
                </wp:positionH>
                <wp:positionV relativeFrom="paragraph">
                  <wp:posOffset>283697</wp:posOffset>
                </wp:positionV>
                <wp:extent cx="878220" cy="308404"/>
                <wp:effectExtent l="38100" t="0" r="17145" b="73025"/>
                <wp:wrapNone/>
                <wp:docPr id="16" name="Straight Arrow Connector 16"/>
                <wp:cNvGraphicFramePr/>
                <a:graphic xmlns:a="http://schemas.openxmlformats.org/drawingml/2006/main">
                  <a:graphicData uri="http://schemas.microsoft.com/office/word/2010/wordprocessingShape">
                    <wps:wsp>
                      <wps:cNvCnPr/>
                      <wps:spPr>
                        <a:xfrm flipH="1">
                          <a:off x="0" y="0"/>
                          <a:ext cx="878220" cy="3084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55.2pt;margin-top:22.35pt;width:69.15pt;height:24.3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" strokecolor="#4579b8 [3044]">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9879F40" wp14:editId="12F55A4E">
                <wp:simplePos x="0" y="0"/>
                <wp:positionH relativeFrom="column">
                  <wp:posOffset>-297815</wp:posOffset>
                </wp:positionH>
                <wp:positionV relativeFrom="paragraph">
                  <wp:posOffset>1783080</wp:posOffset>
                </wp:positionV>
                <wp:extent cx="2279650" cy="100965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009650"/>
                        </a:xfrm>
                        <a:prstGeom prst="rect">
                          <a:avLst/>
                        </a:prstGeom>
                        <a:solidFill>
                          <a:srgbClr val="FFFFFF"/>
                        </a:solidFill>
                        <a:ln w="9525">
                          <a:solidFill>
                            <a:srgbClr val="000000"/>
                          </a:solidFill>
                          <a:miter lim="800000"/>
                          <a:headEnd/>
                          <a:tailEnd/>
                        </a:ln>
                      </wps:spPr>
                      <wps:txbx>
                        <w:txbxContent>
                          <w:p w:rsidR="00DD2CA3" w:rsidRDefault="00DD2CA3" w:rsidP="00DD2CA3">
                            <w:r>
                              <w:rPr>
                                <w:noProof/>
                                <w:lang w:eastAsia="en-GB"/>
                              </w:rPr>
                              <w:drawing>
                                <wp:inline distT="0" distB="0" distL="0" distR="0" wp14:anchorId="3EE64A41" wp14:editId="23BB673F">
                                  <wp:extent cx="1945758" cy="8972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409" t="29857" r="68402" b="49584"/>
                                          <a:stretch/>
                                        </pic:blipFill>
                                        <pic:spPr bwMode="auto">
                                          <a:xfrm>
                                            <a:off x="0" y="0"/>
                                            <a:ext cx="1959395" cy="9034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5pt;margin-top:140.4pt;width:179.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">
                <v:textbox>
                  <w:txbxContent>
                    <w:p w:rsidR="00DD2CA3" w:rsidRDefault="00DD2CA3" w:rsidP="00DD2CA3">
                      <w:r>
                        <w:rPr>
                          <w:noProof/>
                          <w:lang w:eastAsia="en-GB"/>
                        </w:rPr>
                        <w:drawing>
                          <wp:inline distT="0" distB="0" distL="0" distR="0" wp14:anchorId="3EE64A41" wp14:editId="23BB673F">
                            <wp:extent cx="1945758" cy="8972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409" t="29857" r="68402" b="49584"/>
                                    <a:stretch/>
                                  </pic:blipFill>
                                  <pic:spPr bwMode="auto">
                                    <a:xfrm>
                                      <a:off x="0" y="0"/>
                                      <a:ext cx="1959395" cy="9034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9962612" wp14:editId="403F622C">
                <wp:simplePos x="0" y="0"/>
                <wp:positionH relativeFrom="column">
                  <wp:posOffset>-297815</wp:posOffset>
                </wp:positionH>
                <wp:positionV relativeFrom="paragraph">
                  <wp:posOffset>1091565</wp:posOffset>
                </wp:positionV>
                <wp:extent cx="2279650" cy="488315"/>
                <wp:effectExtent l="0" t="0" r="25400" b="26035"/>
                <wp:wrapNone/>
                <wp:docPr id="10" name="Text Box 10"/>
                <wp:cNvGraphicFramePr/>
                <a:graphic xmlns:a="http://schemas.openxmlformats.org/drawingml/2006/main">
                  <a:graphicData uri="http://schemas.microsoft.com/office/word/2010/wordprocessingShape">
                    <wps:wsp>
                      <wps:cNvSpPr txBox="1"/>
                      <wps:spPr>
                        <a:xfrm>
                          <a:off x="0" y="0"/>
                          <a:ext cx="2279650" cy="488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A3" w:rsidRDefault="00DD2CA3" w:rsidP="00DD2CA3">
                            <w:r>
                              <w:rPr>
                                <w:noProof/>
                                <w:lang w:eastAsia="en-GB"/>
                              </w:rPr>
                              <w:drawing>
                                <wp:inline distT="0" distB="0" distL="0" distR="0" wp14:anchorId="01670986" wp14:editId="68E51997">
                                  <wp:extent cx="2090420" cy="30608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018" t="24439" r="29444" b="68927"/>
                                          <a:stretch/>
                                        </pic:blipFill>
                                        <pic:spPr bwMode="auto">
                                          <a:xfrm>
                                            <a:off x="0" y="0"/>
                                            <a:ext cx="2090420" cy="30608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3.45pt;margin-top:85.95pt;width:179.5pt;height:3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" fillcolor="white [3201]" strokeweight=".5pt">
                <v:textbox>
                  <w:txbxContent>
                    <w:p w:rsidR="00DD2CA3" w:rsidRDefault="00DD2CA3" w:rsidP="00DD2CA3">
                      <w:r>
                        <w:rPr>
                          <w:noProof/>
                          <w:lang w:eastAsia="en-GB"/>
                        </w:rPr>
                        <w:drawing>
                          <wp:inline distT="0" distB="0" distL="0" distR="0" wp14:anchorId="01670986" wp14:editId="68E51997">
                            <wp:extent cx="2090420" cy="306086"/>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018" t="24439" r="29444" b="68927"/>
                                    <a:stretch/>
                                  </pic:blipFill>
                                  <pic:spPr bwMode="auto">
                                    <a:xfrm>
                                      <a:off x="0" y="0"/>
                                      <a:ext cx="2090420" cy="30608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AA5FF75" wp14:editId="2D4624AA">
                <wp:simplePos x="0" y="0"/>
                <wp:positionH relativeFrom="column">
                  <wp:posOffset>3612515</wp:posOffset>
                </wp:positionH>
                <wp:positionV relativeFrom="paragraph">
                  <wp:posOffset>2997835</wp:posOffset>
                </wp:positionV>
                <wp:extent cx="2374265" cy="1403985"/>
                <wp:effectExtent l="0" t="0" r="1270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2CA3" w:rsidRDefault="00DD2CA3" w:rsidP="00DD2CA3">
                            <w:pPr>
                              <w:pStyle w:val="NoSpacing"/>
                            </w:pPr>
                            <w:r>
                              <w:t>Plain X-ray and Ultrasound examinations require an appointment.</w:t>
                            </w:r>
                          </w:p>
                          <w:p w:rsidR="00DD2CA3" w:rsidRDefault="00DD2CA3" w:rsidP="00DD2CA3">
                            <w:pPr>
                              <w:pStyle w:val="NoSpacing"/>
                            </w:pPr>
                            <w:r>
                              <w:t>Please request the patient to ring the radiology department for a plain X-ray or Ultrasound examination after 48 hours of attending the GP appointment on:</w:t>
                            </w:r>
                          </w:p>
                          <w:p w:rsidR="00DD2CA3" w:rsidRDefault="00DD2CA3" w:rsidP="00DD2CA3">
                            <w:pPr>
                              <w:pStyle w:val="NoSpacing"/>
                              <w:rPr>
                                <w:b/>
                              </w:rPr>
                            </w:pPr>
                            <w:r>
                              <w:rPr>
                                <w:b/>
                              </w:rPr>
                              <w:t>023 8120 4015</w:t>
                            </w:r>
                          </w:p>
                          <w:p w:rsidR="00DD2CA3" w:rsidRPr="00303E50" w:rsidRDefault="00DD2CA3" w:rsidP="00DD2CA3">
                            <w:pPr>
                              <w:pStyle w:val="NoSpacing"/>
                              <w:rPr>
                                <w:b/>
                              </w:rPr>
                            </w:pPr>
                          </w:p>
                          <w:p w:rsidR="00DD2CA3" w:rsidRDefault="00DD2CA3" w:rsidP="00DD2CA3">
                            <w:pPr>
                              <w:pStyle w:val="NoSpacing"/>
                            </w:pPr>
                            <w:r>
                              <w:t xml:space="preserve">For Paediatric radiology, </w:t>
                            </w:r>
                            <w:proofErr w:type="gramStart"/>
                            <w:r>
                              <w:t>Under</w:t>
                            </w:r>
                            <w:proofErr w:type="gramEnd"/>
                            <w:r>
                              <w:t xml:space="preserve"> 17 years</w:t>
                            </w:r>
                            <w:r w:rsidR="00D20946">
                              <w:t xml:space="preserve"> for Plain X-rays and under 16 years for Ultrasound</w:t>
                            </w:r>
                            <w:r>
                              <w:t>, please ask the patient, parent or guardian to ring:</w:t>
                            </w:r>
                          </w:p>
                          <w:p w:rsidR="00DD2CA3" w:rsidRDefault="00DD2CA3" w:rsidP="00DD2CA3">
                            <w:pPr>
                              <w:pStyle w:val="NoSpacing"/>
                              <w:rPr>
                                <w:b/>
                              </w:rPr>
                            </w:pPr>
                            <w:r>
                              <w:rPr>
                                <w:b/>
                              </w:rPr>
                              <w:t>023 8120 4191</w:t>
                            </w:r>
                          </w:p>
                          <w:p w:rsidR="00DD2CA3" w:rsidRDefault="00DD2CA3" w:rsidP="00DD2CA3">
                            <w:pPr>
                              <w:pStyle w:val="NoSpacing"/>
                            </w:pPr>
                            <w:r>
                              <w:t>48 hours after attending the GP appointment.</w:t>
                            </w:r>
                          </w:p>
                          <w:p w:rsidR="00DD2CA3" w:rsidRDefault="00DD2CA3" w:rsidP="00DD2CA3">
                            <w:pPr>
                              <w:pStyle w:val="NoSpacing"/>
                            </w:pPr>
                          </w:p>
                          <w:p w:rsidR="00DD2CA3" w:rsidRDefault="00DD2CA3" w:rsidP="00DD2CA3">
                            <w:pPr>
                              <w:pStyle w:val="NoSpacing"/>
                            </w:pPr>
                            <w:r>
                              <w:t>These lines are NOT open at weekends or on Bank Holidays.</w:t>
                            </w:r>
                          </w:p>
                          <w:p w:rsidR="00DD2CA3" w:rsidRDefault="00DD2CA3" w:rsidP="00DD2CA3">
                            <w:pPr>
                              <w:pStyle w:val="NoSpacing"/>
                            </w:pPr>
                          </w:p>
                          <w:p w:rsidR="00DD2CA3" w:rsidRPr="00471B3D" w:rsidRDefault="00DD2CA3" w:rsidP="00DD2CA3">
                            <w:pPr>
                              <w:pStyle w:val="NoSpacing"/>
                            </w:pPr>
                            <w:r>
                              <w:t>Transport must be arranged by the surgery after the patient has booked their appointment.</w:t>
                            </w:r>
                          </w:p>
                          <w:p w:rsidR="00DD2CA3" w:rsidRDefault="00DD2CA3" w:rsidP="00DD2CA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84.45pt;margin-top:236.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J5JwIAAE0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">
                <v:textbox style="mso-fit-shape-to-text:t">
                  <w:txbxContent>
                    <w:p w:rsidR="00DD2CA3" w:rsidRDefault="00DD2CA3" w:rsidP="00DD2CA3">
                      <w:pPr>
                        <w:pStyle w:val="NoSpacing"/>
                      </w:pPr>
                      <w:r>
                        <w:t>Plain X-ray and Ultrasound examinations require an appointment.</w:t>
                      </w:r>
                    </w:p>
                    <w:p w:rsidR="00DD2CA3" w:rsidRDefault="00DD2CA3" w:rsidP="00DD2CA3">
                      <w:pPr>
                        <w:pStyle w:val="NoSpacing"/>
                      </w:pPr>
                      <w:r>
                        <w:t>Please request the patient to ring the radiology department for a plain X-ray or Ultrasound examination after 48 hours of attending the GP appointment on:</w:t>
                      </w:r>
                    </w:p>
                    <w:p w:rsidR="00DD2CA3" w:rsidRDefault="00DD2CA3" w:rsidP="00DD2CA3">
                      <w:pPr>
                        <w:pStyle w:val="NoSpacing"/>
                        <w:rPr>
                          <w:b/>
                        </w:rPr>
                      </w:pPr>
                      <w:r>
                        <w:rPr>
                          <w:b/>
                        </w:rPr>
                        <w:t>023 8120 4015</w:t>
                      </w:r>
                    </w:p>
                    <w:p w:rsidR="00DD2CA3" w:rsidRPr="00303E50" w:rsidRDefault="00DD2CA3" w:rsidP="00DD2CA3">
                      <w:pPr>
                        <w:pStyle w:val="NoSpacing"/>
                        <w:rPr>
                          <w:b/>
                        </w:rPr>
                      </w:pPr>
                    </w:p>
                    <w:p w:rsidR="00DD2CA3" w:rsidRDefault="00DD2CA3" w:rsidP="00DD2CA3">
                      <w:pPr>
                        <w:pStyle w:val="NoSpacing"/>
                      </w:pPr>
                      <w:r>
                        <w:t xml:space="preserve">For Paediatric radiology, </w:t>
                      </w:r>
                      <w:proofErr w:type="gramStart"/>
                      <w:r>
                        <w:t>Under</w:t>
                      </w:r>
                      <w:proofErr w:type="gramEnd"/>
                      <w:r>
                        <w:t xml:space="preserve"> 17 years</w:t>
                      </w:r>
                      <w:r w:rsidR="00D20946">
                        <w:t xml:space="preserve"> for Plain X-rays and under 16 years for Ultrasound</w:t>
                      </w:r>
                      <w:r>
                        <w:t>, please ask the patient, parent or guardian to ring:</w:t>
                      </w:r>
                    </w:p>
                    <w:p w:rsidR="00DD2CA3" w:rsidRDefault="00DD2CA3" w:rsidP="00DD2CA3">
                      <w:pPr>
                        <w:pStyle w:val="NoSpacing"/>
                        <w:rPr>
                          <w:b/>
                        </w:rPr>
                      </w:pPr>
                      <w:r>
                        <w:rPr>
                          <w:b/>
                        </w:rPr>
                        <w:t>023 8120 4191</w:t>
                      </w:r>
                    </w:p>
                    <w:p w:rsidR="00DD2CA3" w:rsidRDefault="00DD2CA3" w:rsidP="00DD2CA3">
                      <w:pPr>
                        <w:pStyle w:val="NoSpacing"/>
                      </w:pPr>
                      <w:r>
                        <w:t>48 hours after attending the GP appointment.</w:t>
                      </w:r>
                    </w:p>
                    <w:p w:rsidR="00DD2CA3" w:rsidRDefault="00DD2CA3" w:rsidP="00DD2CA3">
                      <w:pPr>
                        <w:pStyle w:val="NoSpacing"/>
                      </w:pPr>
                    </w:p>
                    <w:p w:rsidR="00DD2CA3" w:rsidRDefault="00DD2CA3" w:rsidP="00DD2CA3">
                      <w:pPr>
                        <w:pStyle w:val="NoSpacing"/>
                      </w:pPr>
                      <w:r>
                        <w:t>These lines are NOT open at weekends or on Bank Holidays.</w:t>
                      </w:r>
                    </w:p>
                    <w:p w:rsidR="00DD2CA3" w:rsidRDefault="00DD2CA3" w:rsidP="00DD2CA3">
                      <w:pPr>
                        <w:pStyle w:val="NoSpacing"/>
                      </w:pPr>
                    </w:p>
                    <w:p w:rsidR="00DD2CA3" w:rsidRPr="00471B3D" w:rsidRDefault="00DD2CA3" w:rsidP="00DD2CA3">
                      <w:pPr>
                        <w:pStyle w:val="NoSpacing"/>
                      </w:pPr>
                      <w:r>
                        <w:t>Transport must be arranged by the surgery after the patient has booked their appointment.</w:t>
                      </w:r>
                    </w:p>
                    <w:p w:rsidR="00DD2CA3" w:rsidRDefault="00DD2CA3" w:rsidP="00DD2CA3"/>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6F95C94" wp14:editId="57619D44">
                <wp:simplePos x="0" y="0"/>
                <wp:positionH relativeFrom="column">
                  <wp:posOffset>3615055</wp:posOffset>
                </wp:positionH>
                <wp:positionV relativeFrom="paragraph">
                  <wp:posOffset>1782445</wp:posOffset>
                </wp:positionV>
                <wp:extent cx="2221865" cy="1009650"/>
                <wp:effectExtent l="0" t="0" r="260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009650"/>
                        </a:xfrm>
                        <a:prstGeom prst="rect">
                          <a:avLst/>
                        </a:prstGeom>
                        <a:solidFill>
                          <a:srgbClr val="FFFFFF"/>
                        </a:solidFill>
                        <a:ln w="9525">
                          <a:solidFill>
                            <a:srgbClr val="000000"/>
                          </a:solidFill>
                          <a:miter lim="800000"/>
                          <a:headEnd/>
                          <a:tailEnd/>
                        </a:ln>
                      </wps:spPr>
                      <wps:txbx>
                        <w:txbxContent>
                          <w:p w:rsidR="00DD2CA3" w:rsidRDefault="00DD2CA3" w:rsidP="00DD2CA3">
                            <w:r>
                              <w:rPr>
                                <w:noProof/>
                                <w:lang w:eastAsia="en-GB"/>
                              </w:rPr>
                              <w:drawing>
                                <wp:inline distT="0" distB="0" distL="0" distR="0" wp14:anchorId="78E7226F" wp14:editId="562100DF">
                                  <wp:extent cx="2072432" cy="903767"/>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0595" t="29297" r="64684" b="48022"/>
                                          <a:stretch/>
                                        </pic:blipFill>
                                        <pic:spPr bwMode="auto">
                                          <a:xfrm>
                                            <a:off x="0" y="0"/>
                                            <a:ext cx="2089531" cy="9112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4.65pt;margin-top:140.35pt;width:174.9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WAJwIAAE0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">
                <v:textbox>
                  <w:txbxContent>
                    <w:p w:rsidR="00DD2CA3" w:rsidRDefault="00DD2CA3" w:rsidP="00DD2CA3">
                      <w:r>
                        <w:rPr>
                          <w:noProof/>
                          <w:lang w:eastAsia="en-GB"/>
                        </w:rPr>
                        <w:drawing>
                          <wp:inline distT="0" distB="0" distL="0" distR="0" wp14:anchorId="78E7226F" wp14:editId="562100DF">
                            <wp:extent cx="2072432" cy="903767"/>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0595" t="29297" r="64684" b="48022"/>
                                    <a:stretch/>
                                  </pic:blipFill>
                                  <pic:spPr bwMode="auto">
                                    <a:xfrm>
                                      <a:off x="0" y="0"/>
                                      <a:ext cx="2089531" cy="91122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6DB0B26" wp14:editId="2C479BA7">
                <wp:simplePos x="0" y="0"/>
                <wp:positionH relativeFrom="column">
                  <wp:posOffset>3657600</wp:posOffset>
                </wp:positionH>
                <wp:positionV relativeFrom="paragraph">
                  <wp:posOffset>1059815</wp:posOffset>
                </wp:positionV>
                <wp:extent cx="2374265" cy="520700"/>
                <wp:effectExtent l="0" t="0" r="127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0700"/>
                        </a:xfrm>
                        <a:prstGeom prst="rect">
                          <a:avLst/>
                        </a:prstGeom>
                        <a:solidFill>
                          <a:srgbClr val="FFFFFF"/>
                        </a:solidFill>
                        <a:ln w="9525">
                          <a:solidFill>
                            <a:srgbClr val="000000"/>
                          </a:solidFill>
                          <a:miter lim="800000"/>
                          <a:headEnd/>
                          <a:tailEnd/>
                        </a:ln>
                      </wps:spPr>
                      <wps:txbx>
                        <w:txbxContent>
                          <w:p w:rsidR="00DD2CA3" w:rsidRDefault="00DD2CA3" w:rsidP="00DD2CA3">
                            <w:r>
                              <w:rPr>
                                <w:noProof/>
                                <w:lang w:eastAsia="en-GB"/>
                              </w:rPr>
                              <w:drawing>
                                <wp:inline distT="0" distB="0" distL="0" distR="0" wp14:anchorId="57DA5B66" wp14:editId="6EF137E3">
                                  <wp:extent cx="2087880" cy="30569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018" t="24439" r="29444" b="68927"/>
                                          <a:stretch/>
                                        </pic:blipFill>
                                        <pic:spPr bwMode="auto">
                                          <a:xfrm>
                                            <a:off x="0" y="0"/>
                                            <a:ext cx="2087880" cy="3056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4in;margin-top:83.45pt;width:186.95pt;height:41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53JwIAAEw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">
                <v:textbox>
                  <w:txbxContent>
                    <w:p w:rsidR="00DD2CA3" w:rsidRDefault="00DD2CA3" w:rsidP="00DD2CA3">
                      <w:r>
                        <w:rPr>
                          <w:noProof/>
                          <w:lang w:eastAsia="en-GB"/>
                        </w:rPr>
                        <w:drawing>
                          <wp:inline distT="0" distB="0" distL="0" distR="0" wp14:anchorId="57DA5B66" wp14:editId="6EF137E3">
                            <wp:extent cx="2087880" cy="30569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018" t="24439" r="29444" b="68927"/>
                                    <a:stretch/>
                                  </pic:blipFill>
                                  <pic:spPr bwMode="auto">
                                    <a:xfrm>
                                      <a:off x="0" y="0"/>
                                      <a:ext cx="2087880" cy="3056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22B3041" wp14:editId="5DE71E9B">
                <wp:simplePos x="0" y="0"/>
                <wp:positionH relativeFrom="column">
                  <wp:posOffset>3657600</wp:posOffset>
                </wp:positionH>
                <wp:positionV relativeFrom="paragraph">
                  <wp:posOffset>358140</wp:posOffset>
                </wp:positionV>
                <wp:extent cx="2221865" cy="563245"/>
                <wp:effectExtent l="0" t="0" r="26035" b="27305"/>
                <wp:wrapNone/>
                <wp:docPr id="13" name="Text Box 13"/>
                <wp:cNvGraphicFramePr/>
                <a:graphic xmlns:a="http://schemas.openxmlformats.org/drawingml/2006/main">
                  <a:graphicData uri="http://schemas.microsoft.com/office/word/2010/wordprocessingShape">
                    <wps:wsp>
                      <wps:cNvSpPr txBox="1"/>
                      <wps:spPr>
                        <a:xfrm>
                          <a:off x="0" y="0"/>
                          <a:ext cx="2221865"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A3" w:rsidRDefault="00DD2CA3" w:rsidP="00DD2CA3">
                            <w:r>
                              <w:t>Plain X-ray, Ultrasound and CXRs that require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4in;margin-top:28.2pt;width:174.95pt;height:44.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" fillcolor="white [3201]" strokeweight=".5pt">
                <v:textbox>
                  <w:txbxContent>
                    <w:p w:rsidR="00DD2CA3" w:rsidRDefault="00DD2CA3" w:rsidP="00DD2CA3">
                      <w:r>
                        <w:t>Plain X-ray, Ultrasound and CXRs that require an appointment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68DF6DB" wp14:editId="0F43DB2C">
                <wp:simplePos x="0" y="0"/>
                <wp:positionH relativeFrom="column">
                  <wp:posOffset>-311150</wp:posOffset>
                </wp:positionH>
                <wp:positionV relativeFrom="paragraph">
                  <wp:posOffset>2997835</wp:posOffset>
                </wp:positionV>
                <wp:extent cx="2374265" cy="1403985"/>
                <wp:effectExtent l="0" t="0" r="1270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2CA3" w:rsidRDefault="00DD2CA3" w:rsidP="00DD2CA3">
                            <w:r>
                              <w:t xml:space="preserve">The CXR is undertaken when the patient attends the RSH.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4.5pt;margin-top:236.0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3QJwIAAE0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">
                <v:textbox style="mso-fit-shape-to-text:t">
                  <w:txbxContent>
                    <w:p w:rsidR="00DD2CA3" w:rsidRDefault="00DD2CA3" w:rsidP="00DD2CA3">
                      <w:r>
                        <w:t xml:space="preserve">The CXR is undertaken when the patient attends the RSH.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93BCF85" wp14:editId="4695056C">
                <wp:simplePos x="0" y="0"/>
                <wp:positionH relativeFrom="column">
                  <wp:posOffset>-297180</wp:posOffset>
                </wp:positionH>
                <wp:positionV relativeFrom="paragraph">
                  <wp:posOffset>368300</wp:posOffset>
                </wp:positionV>
                <wp:extent cx="2374265" cy="637540"/>
                <wp:effectExtent l="0" t="0" r="1270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7540"/>
                        </a:xfrm>
                        <a:prstGeom prst="rect">
                          <a:avLst/>
                        </a:prstGeom>
                        <a:solidFill>
                          <a:srgbClr val="FFFFFF"/>
                        </a:solidFill>
                        <a:ln w="9525">
                          <a:solidFill>
                            <a:srgbClr val="000000"/>
                          </a:solidFill>
                          <a:miter lim="800000"/>
                          <a:headEnd/>
                          <a:tailEnd/>
                        </a:ln>
                      </wps:spPr>
                      <wps:txbx>
                        <w:txbxContent>
                          <w:p w:rsidR="00DD2CA3" w:rsidRDefault="00DD2CA3" w:rsidP="00DD2CA3">
                            <w:pPr>
                              <w:pStyle w:val="NoSpacing"/>
                            </w:pPr>
                            <w:r>
                              <w:t>CXR - Only</w:t>
                            </w:r>
                          </w:p>
                          <w:p w:rsidR="00DD2CA3" w:rsidRDefault="00DD2CA3" w:rsidP="00DD2CA3">
                            <w:pPr>
                              <w:pStyle w:val="NoSpacing"/>
                            </w:pPr>
                            <w:r>
                              <w:t xml:space="preserve">Use the Walk </w:t>
                            </w:r>
                            <w:proofErr w:type="gramStart"/>
                            <w:r>
                              <w:t>In</w:t>
                            </w:r>
                            <w:proofErr w:type="gramEnd"/>
                            <w:r>
                              <w:t xml:space="preserve"> Service at the RSH Hospital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23.4pt;margin-top:29pt;width:186.95pt;height:50.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opJg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">
                <v:textbox>
                  <w:txbxContent>
                    <w:p w:rsidR="00DD2CA3" w:rsidRDefault="00DD2CA3" w:rsidP="00DD2CA3">
                      <w:pPr>
                        <w:pStyle w:val="NoSpacing"/>
                      </w:pPr>
                      <w:r>
                        <w:t>CXR - Only</w:t>
                      </w:r>
                    </w:p>
                    <w:p w:rsidR="00DD2CA3" w:rsidRDefault="00DD2CA3" w:rsidP="00DD2CA3">
                      <w:pPr>
                        <w:pStyle w:val="NoSpacing"/>
                      </w:pPr>
                      <w:r>
                        <w:t xml:space="preserve">Use the Walk </w:t>
                      </w:r>
                      <w:proofErr w:type="gramStart"/>
                      <w:r>
                        <w:t>In</w:t>
                      </w:r>
                      <w:proofErr w:type="gramEnd"/>
                      <w:r>
                        <w:t xml:space="preserve"> Service at the RSH Hospital</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DFDCD7C" wp14:editId="6CC0F24C">
                <wp:simplePos x="0" y="0"/>
                <wp:positionH relativeFrom="column">
                  <wp:align>center</wp:align>
                </wp:positionH>
                <wp:positionV relativeFrom="paragraph">
                  <wp:posOffset>0</wp:posOffset>
                </wp:positionV>
                <wp:extent cx="1605517" cy="287079"/>
                <wp:effectExtent l="0" t="0" r="139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517" cy="287079"/>
                        </a:xfrm>
                        <a:prstGeom prst="rect">
                          <a:avLst/>
                        </a:prstGeom>
                        <a:solidFill>
                          <a:srgbClr val="FFFFFF"/>
                        </a:solidFill>
                        <a:ln w="9525">
                          <a:solidFill>
                            <a:srgbClr val="000000"/>
                          </a:solidFill>
                          <a:miter lim="800000"/>
                          <a:headEnd/>
                          <a:tailEnd/>
                        </a:ln>
                      </wps:spPr>
                      <wps:txbx>
                        <w:txbxContent>
                          <w:p w:rsidR="00DD2CA3" w:rsidRDefault="00DD2CA3" w:rsidP="00DD2CA3">
                            <w:r>
                              <w:t>Patient requires an X-ray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126.4pt;height:2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YUJgIAAE0EAAAOAAAAZHJzL2Uyb0RvYy54bWysVNuO2yAQfa/Uf0C8N3bcZJN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">
                <v:textbox>
                  <w:txbxContent>
                    <w:p w:rsidR="00DD2CA3" w:rsidRDefault="00DD2CA3" w:rsidP="00DD2CA3">
                      <w:r>
                        <w:t>Patient requires an X-ray</w:t>
                      </w:r>
                    </w:p>
                  </w:txbxContent>
                </v:textbox>
              </v:shape>
            </w:pict>
          </mc:Fallback>
        </mc:AlternateContent>
      </w:r>
    </w:p>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DD2CA3" w:rsidRDefault="00DD2CA3" w:rsidP="00FA3030"/>
    <w:p w:rsidR="00774A60" w:rsidRDefault="00774A60" w:rsidP="00FA3030"/>
    <w:p w:rsidR="00774A60" w:rsidRDefault="00774A60" w:rsidP="00FA3030"/>
    <w:p w:rsidR="00774A60" w:rsidRDefault="00774A60" w:rsidP="00FA3030"/>
    <w:p w:rsidR="00DD2CA3" w:rsidRDefault="00DD2CA3" w:rsidP="00FA3030"/>
    <w:p w:rsidR="00066C07" w:rsidRDefault="00774A60" w:rsidP="00D231F8">
      <w:pPr>
        <w:jc w:val="right"/>
      </w:pPr>
      <w:proofErr w:type="spellStart"/>
      <w:r>
        <w:t>Cont</w:t>
      </w:r>
      <w:proofErr w:type="spellEnd"/>
      <w:r>
        <w:t>…</w:t>
      </w:r>
    </w:p>
    <w:p w:rsidR="00610456" w:rsidRDefault="00343DA0" w:rsidP="006D4CEF">
      <w:pPr>
        <w:pStyle w:val="NoSpacing"/>
        <w:rPr>
          <w:b/>
          <w:u w:val="single"/>
        </w:rPr>
      </w:pPr>
      <w:r>
        <w:rPr>
          <w:b/>
          <w:u w:val="single"/>
        </w:rPr>
        <w:t>NEW GP/</w:t>
      </w:r>
      <w:r w:rsidR="00B46D66">
        <w:rPr>
          <w:b/>
          <w:u w:val="single"/>
        </w:rPr>
        <w:t>REGISTRAR/LOCUM ICE RADIOLOGY REFERRING</w:t>
      </w:r>
    </w:p>
    <w:p w:rsidR="00B46D66" w:rsidRDefault="00B46D66" w:rsidP="00B46D66">
      <w:r>
        <w:t> </w:t>
      </w:r>
    </w:p>
    <w:p w:rsidR="003478F5" w:rsidRDefault="003478F5" w:rsidP="003478F5">
      <w:pPr>
        <w:rPr>
          <w:u w:val="single"/>
        </w:rPr>
      </w:pPr>
      <w:r>
        <w:rPr>
          <w:u w:val="single"/>
        </w:rPr>
        <w:t>Radiology referring via the ICE pathology system</w:t>
      </w:r>
    </w:p>
    <w:p w:rsidR="003478F5" w:rsidRDefault="003478F5" w:rsidP="003478F5"/>
    <w:p w:rsidR="003478F5" w:rsidRDefault="003478F5" w:rsidP="003478F5">
      <w:r>
        <w:t>New staff GP’s, Registrar GP’s and locums don’t have a GMP number that associates them with the GP surgery. This means that they are not registered on the Radiology Information System (CRIS) and radiology orders placed on ICE are received by CRIS but cannot be processed.</w:t>
      </w:r>
    </w:p>
    <w:p w:rsidR="003478F5" w:rsidRDefault="003478F5" w:rsidP="003478F5"/>
    <w:p w:rsidR="003478F5" w:rsidRDefault="003478F5" w:rsidP="003478F5">
      <w:r>
        <w:t>In order that New GP’s, GP registrars and locums can effectively make ICE radiology requests the process outlined below MUST be followed.</w:t>
      </w:r>
    </w:p>
    <w:p w:rsidR="003478F5" w:rsidRDefault="003478F5" w:rsidP="003478F5"/>
    <w:p w:rsidR="003478F5" w:rsidRDefault="003478F5" w:rsidP="003478F5">
      <w:r>
        <w:t>When the GP Radiology Tab is available to you select the examination/s you require.</w:t>
      </w:r>
    </w:p>
    <w:p w:rsidR="003478F5" w:rsidRDefault="003478F5" w:rsidP="003478F5"/>
    <w:p w:rsidR="003478F5" w:rsidRDefault="003478F5" w:rsidP="003478F5">
      <w:r>
        <w:t>The last page of the order process enables the registrar to enter the senior partner or their mentor as the Requesting Consultant / GP.</w:t>
      </w:r>
    </w:p>
    <w:p w:rsidR="003478F5" w:rsidRDefault="003478F5" w:rsidP="003478F5">
      <w:r>
        <w:rPr>
          <w:noProof/>
          <w:lang w:eastAsia="en-GB"/>
        </w:rPr>
        <w:drawing>
          <wp:inline distT="0" distB="0" distL="0" distR="0" wp14:anchorId="691B3D8F" wp14:editId="551575CF">
            <wp:extent cx="2819400" cy="1905000"/>
            <wp:effectExtent l="0" t="0" r="0" b="0"/>
            <wp:docPr id="26" name="Picture 26" descr="cid:image004.jpg@01D3DC9B.02B3B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DC9B.02B3B6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19400" cy="1905000"/>
                    </a:xfrm>
                    <a:prstGeom prst="rect">
                      <a:avLst/>
                    </a:prstGeom>
                    <a:noFill/>
                    <a:ln>
                      <a:noFill/>
                    </a:ln>
                  </pic:spPr>
                </pic:pic>
              </a:graphicData>
            </a:graphic>
          </wp:inline>
        </w:drawing>
      </w:r>
    </w:p>
    <w:p w:rsidR="003478F5" w:rsidRDefault="003478F5" w:rsidP="003478F5"/>
    <w:p w:rsidR="003478F5" w:rsidRDefault="003478F5" w:rsidP="003478F5">
      <w:r>
        <w:t xml:space="preserve">In this example, above, the user, </w:t>
      </w:r>
      <w:proofErr w:type="gramStart"/>
      <w:r>
        <w:t>palmer3,</w:t>
      </w:r>
      <w:proofErr w:type="gramEnd"/>
      <w:r>
        <w:t xml:space="preserve"> is the name of the new GP, or the registrar or the locum.</w:t>
      </w:r>
    </w:p>
    <w:p w:rsidR="003478F5" w:rsidRDefault="003478F5" w:rsidP="003478F5"/>
    <w:p w:rsidR="003478F5" w:rsidRDefault="003478F5" w:rsidP="003478F5">
      <w:r>
        <w:t>They should select the senior partner from the drop down or the search button. The Location should auto select.</w:t>
      </w:r>
    </w:p>
    <w:p w:rsidR="003478F5" w:rsidRDefault="003478F5" w:rsidP="003478F5"/>
    <w:p w:rsidR="003478F5" w:rsidRDefault="003478F5" w:rsidP="003478F5">
      <w:r>
        <w:t>Enter the clinical details and accept the request.</w:t>
      </w:r>
    </w:p>
    <w:p w:rsidR="003478F5" w:rsidRDefault="003478F5" w:rsidP="003478F5"/>
    <w:p w:rsidR="003478F5" w:rsidRDefault="003478F5" w:rsidP="003478F5">
      <w:r>
        <w:t>This will present the registered GP to CRIS and display the clinician as the registrar etc.</w:t>
      </w:r>
    </w:p>
    <w:p w:rsidR="00B46D66" w:rsidRPr="00B46D66" w:rsidRDefault="00B46D66" w:rsidP="006D4CEF">
      <w:pPr>
        <w:pStyle w:val="NoSpacing"/>
        <w:rPr>
          <w:b/>
          <w:u w:val="single"/>
        </w:rPr>
      </w:pPr>
    </w:p>
    <w:p w:rsidR="00343DA0" w:rsidRDefault="00343DA0" w:rsidP="00343DA0">
      <w:pPr>
        <w:jc w:val="right"/>
      </w:pPr>
      <w:proofErr w:type="spellStart"/>
      <w:r w:rsidRPr="00774A60">
        <w:t>Cont</w:t>
      </w:r>
      <w:proofErr w:type="spellEnd"/>
      <w:r w:rsidRPr="00774A60">
        <w:t>…</w:t>
      </w:r>
    </w:p>
    <w:p w:rsidR="00B46D66" w:rsidRDefault="00B46D66" w:rsidP="00343DA0">
      <w:pPr>
        <w:jc w:val="right"/>
        <w:rPr>
          <w:b/>
          <w:u w:val="single"/>
        </w:rPr>
      </w:pPr>
    </w:p>
    <w:p w:rsidR="00DD2CA3" w:rsidRPr="003478F5" w:rsidRDefault="00DD2CA3" w:rsidP="003478F5">
      <w:r w:rsidRPr="00DD2CA3">
        <w:rPr>
          <w:b/>
          <w:u w:val="single"/>
        </w:rPr>
        <w:t>CANCELLATIONS</w:t>
      </w:r>
    </w:p>
    <w:p w:rsidR="00DD2CA3" w:rsidRDefault="00BE4CEA" w:rsidP="00BE4CEA">
      <w:pPr>
        <w:pStyle w:val="NoSpacing"/>
      </w:pPr>
      <w:r>
        <w:t>In the event that the user wishes to cancel the request that they have just made.</w:t>
      </w:r>
    </w:p>
    <w:p w:rsidR="00C62650" w:rsidRDefault="00C62650" w:rsidP="00BE4CEA">
      <w:pPr>
        <w:pStyle w:val="NoSpacing"/>
      </w:pPr>
    </w:p>
    <w:p w:rsidR="00C62650" w:rsidRDefault="00C62650" w:rsidP="00BE4CEA">
      <w:pPr>
        <w:pStyle w:val="NoSpacing"/>
      </w:pPr>
      <w:r>
        <w:t>I</w:t>
      </w:r>
      <w:r w:rsidRPr="00C62650">
        <w:t>ncoming</w:t>
      </w:r>
      <w:r>
        <w:t xml:space="preserve"> Radiology O</w:t>
      </w:r>
      <w:r w:rsidRPr="00C62650">
        <w:t>rders</w:t>
      </w:r>
      <w:r>
        <w:t xml:space="preserve"> are constantly monitored. As soon as they are processed on CRIS it is not possible to alter them. If the GP/user wishes to cancel the examination please contact the PACS office on </w:t>
      </w:r>
      <w:r>
        <w:rPr>
          <w:b/>
        </w:rPr>
        <w:t xml:space="preserve">023 8120 8587 </w:t>
      </w:r>
      <w:r>
        <w:t>to make cancellations.</w:t>
      </w:r>
    </w:p>
    <w:p w:rsidR="00DD2CA3" w:rsidRDefault="00DD2CA3" w:rsidP="00FA3030">
      <w:pPr>
        <w:rPr>
          <w:b/>
          <w:u w:val="single"/>
        </w:rPr>
      </w:pPr>
    </w:p>
    <w:p w:rsidR="0098050D" w:rsidRDefault="0098050D" w:rsidP="0098050D">
      <w:pPr>
        <w:pStyle w:val="NoSpacing"/>
      </w:pPr>
      <w:r w:rsidRPr="0098050D">
        <w:t>If the order is cancelled</w:t>
      </w:r>
      <w:r w:rsidR="00247A1C">
        <w:t xml:space="preserve"> by the patient</w:t>
      </w:r>
      <w:r w:rsidRPr="0098050D">
        <w:t xml:space="preserve"> or</w:t>
      </w:r>
      <w:r w:rsidR="00247A1C">
        <w:t xml:space="preserve"> cancelled or</w:t>
      </w:r>
      <w:r w:rsidRPr="0098050D">
        <w:t xml:space="preserve"> rejected</w:t>
      </w:r>
      <w:r>
        <w:t xml:space="preserve"> by the hospital</w:t>
      </w:r>
      <w:r w:rsidR="00247A1C">
        <w:t xml:space="preserve"> a </w:t>
      </w:r>
      <w:proofErr w:type="spellStart"/>
      <w:r w:rsidR="00247A1C">
        <w:t>Staus</w:t>
      </w:r>
      <w:proofErr w:type="spellEnd"/>
      <w:r w:rsidR="00247A1C">
        <w:t xml:space="preserve"> Update message is sent and flagged on the surgery patient system TPP S1 or EMIS</w:t>
      </w:r>
      <w:r>
        <w:t>.</w:t>
      </w:r>
    </w:p>
    <w:p w:rsidR="00247A1C" w:rsidRDefault="00247A1C" w:rsidP="0098050D">
      <w:pPr>
        <w:pStyle w:val="NoSpacing"/>
      </w:pPr>
    </w:p>
    <w:p w:rsidR="00247A1C" w:rsidRDefault="00247A1C" w:rsidP="0098050D">
      <w:pPr>
        <w:pStyle w:val="NoSpacing"/>
      </w:pPr>
      <w:r>
        <w:t xml:space="preserve">Status Update messages will reflect orders that </w:t>
      </w:r>
      <w:proofErr w:type="gramStart"/>
      <w:r>
        <w:t>are</w:t>
      </w:r>
      <w:proofErr w:type="gramEnd"/>
      <w:r>
        <w:t xml:space="preserve"> </w:t>
      </w:r>
      <w:r>
        <w:rPr>
          <w:b/>
        </w:rPr>
        <w:t xml:space="preserve">NOT </w:t>
      </w:r>
      <w:r>
        <w:t>performed. Attendances, appointments and re booking episodes will not be recorded.</w:t>
      </w:r>
    </w:p>
    <w:p w:rsidR="00247A1C" w:rsidRDefault="00247A1C" w:rsidP="0098050D">
      <w:pPr>
        <w:pStyle w:val="NoSpacing"/>
      </w:pPr>
    </w:p>
    <w:p w:rsidR="00247A1C" w:rsidRDefault="00247A1C" w:rsidP="0098050D">
      <w:pPr>
        <w:pStyle w:val="NoSpacing"/>
      </w:pPr>
      <w:r>
        <w:t xml:space="preserve">The status messages </w:t>
      </w:r>
      <w:r w:rsidR="00FF20D8">
        <w:t>that will be delivered</w:t>
      </w:r>
      <w:r>
        <w:t xml:space="preserve"> are:</w:t>
      </w:r>
    </w:p>
    <w:p w:rsidR="00C74834" w:rsidRDefault="00C74834" w:rsidP="0098050D">
      <w:pPr>
        <w:pStyle w:val="NoSpacing"/>
      </w:pPr>
    </w:p>
    <w:p w:rsidR="00FF20D8" w:rsidRDefault="00FF20D8" w:rsidP="0098050D">
      <w:pPr>
        <w:pStyle w:val="NoSpacing"/>
      </w:pPr>
      <w:r>
        <w:t>Cancelled by Radiologist*</w:t>
      </w:r>
    </w:p>
    <w:p w:rsidR="00FF20D8" w:rsidRDefault="00FF20D8" w:rsidP="0098050D">
      <w:pPr>
        <w:pStyle w:val="NoSpacing"/>
      </w:pPr>
      <w:r>
        <w:t>DNA – Did Not Attend</w:t>
      </w:r>
    </w:p>
    <w:p w:rsidR="00FF20D8" w:rsidRDefault="00FF20D8" w:rsidP="0098050D">
      <w:pPr>
        <w:pStyle w:val="NoSpacing"/>
      </w:pPr>
      <w:r>
        <w:t>Done as In Patient</w:t>
      </w:r>
    </w:p>
    <w:p w:rsidR="00FF20D8" w:rsidRDefault="00FF20D8" w:rsidP="0098050D">
      <w:pPr>
        <w:pStyle w:val="NoSpacing"/>
      </w:pPr>
      <w:r>
        <w:t>Done at Private/Other Hospital</w:t>
      </w:r>
    </w:p>
    <w:p w:rsidR="00FF20D8" w:rsidRDefault="00FF20D8" w:rsidP="0098050D">
      <w:pPr>
        <w:pStyle w:val="NoSpacing"/>
      </w:pPr>
      <w:r>
        <w:t>May be Pregnant</w:t>
      </w:r>
    </w:p>
    <w:p w:rsidR="00FF20D8" w:rsidRDefault="00FF20D8" w:rsidP="0098050D">
      <w:pPr>
        <w:pStyle w:val="NoSpacing"/>
      </w:pPr>
      <w:r>
        <w:t>No longer required*</w:t>
      </w:r>
    </w:p>
    <w:p w:rsidR="00FF20D8" w:rsidRDefault="00FF20D8" w:rsidP="0098050D">
      <w:pPr>
        <w:pStyle w:val="NoSpacing"/>
      </w:pPr>
      <w:r>
        <w:t>Patient Cancel*</w:t>
      </w:r>
    </w:p>
    <w:p w:rsidR="00FF20D8" w:rsidRDefault="00FF20D8" w:rsidP="0098050D">
      <w:pPr>
        <w:pStyle w:val="NoSpacing"/>
      </w:pPr>
      <w:r>
        <w:t>Patient refused exam*</w:t>
      </w:r>
    </w:p>
    <w:p w:rsidR="00FF20D8" w:rsidRDefault="00FF20D8" w:rsidP="0098050D">
      <w:pPr>
        <w:pStyle w:val="NoSpacing"/>
      </w:pPr>
      <w:r>
        <w:t>Unjustified examination*</w:t>
      </w:r>
    </w:p>
    <w:p w:rsidR="00C74834" w:rsidRDefault="00C74834" w:rsidP="0098050D">
      <w:pPr>
        <w:pStyle w:val="NoSpacing"/>
      </w:pPr>
    </w:p>
    <w:p w:rsidR="00FF20D8" w:rsidRDefault="00FF20D8" w:rsidP="00FF20D8">
      <w:pPr>
        <w:pStyle w:val="NoSpacing"/>
      </w:pPr>
      <w:r>
        <w:t xml:space="preserve">*These status messages will have further text to </w:t>
      </w:r>
      <w:r w:rsidR="00F85F9C">
        <w:t>explain the cancellation or request further information.</w:t>
      </w:r>
    </w:p>
    <w:p w:rsidR="00FF20D8" w:rsidRDefault="00FF20D8" w:rsidP="0098050D">
      <w:pPr>
        <w:pStyle w:val="NoSpacing"/>
      </w:pPr>
    </w:p>
    <w:p w:rsidR="00247A1C" w:rsidRPr="00247A1C" w:rsidRDefault="00247A1C" w:rsidP="0098050D">
      <w:pPr>
        <w:pStyle w:val="NoSpacing"/>
      </w:pPr>
      <w:r>
        <w:t xml:space="preserve"> </w:t>
      </w: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Default="00DD2CA3" w:rsidP="00FA3030">
      <w:pPr>
        <w:rPr>
          <w:b/>
          <w:u w:val="single"/>
        </w:rPr>
      </w:pPr>
    </w:p>
    <w:p w:rsidR="00DD2CA3" w:rsidRPr="00D231F8" w:rsidRDefault="00D231F8" w:rsidP="00D231F8">
      <w:pPr>
        <w:jc w:val="right"/>
      </w:pPr>
      <w:proofErr w:type="spellStart"/>
      <w:r w:rsidRPr="00D231F8">
        <w:t>Cont</w:t>
      </w:r>
      <w:proofErr w:type="spellEnd"/>
      <w:r w:rsidRPr="00D231F8">
        <w:t>…</w:t>
      </w:r>
    </w:p>
    <w:p w:rsidR="00DD2CA3" w:rsidRDefault="00DD2CA3" w:rsidP="00FA3030">
      <w:pPr>
        <w:rPr>
          <w:b/>
          <w:u w:val="single"/>
        </w:rPr>
      </w:pPr>
    </w:p>
    <w:p w:rsidR="00610456" w:rsidRPr="00610456" w:rsidRDefault="00610456" w:rsidP="00FA3030">
      <w:pPr>
        <w:rPr>
          <w:b/>
          <w:u w:val="single"/>
        </w:rPr>
      </w:pPr>
      <w:r w:rsidRPr="00610456">
        <w:rPr>
          <w:b/>
          <w:u w:val="single"/>
        </w:rPr>
        <w:t>Contingency</w:t>
      </w:r>
    </w:p>
    <w:p w:rsidR="00610456" w:rsidRDefault="00610456" w:rsidP="00610456">
      <w:r>
        <w:t>In the</w:t>
      </w:r>
      <w:r w:rsidR="00B46D66">
        <w:t xml:space="preserve"> </w:t>
      </w:r>
      <w:r>
        <w:t xml:space="preserve">event that radiology orders do not reach the radiology information system we will accept requests into and monitor the email account </w:t>
      </w:r>
      <w:hyperlink r:id="rId15" w:history="1">
        <w:r w:rsidR="00C74834" w:rsidRPr="004C36C4">
          <w:rPr>
            <w:rStyle w:val="Hyperlink"/>
          </w:rPr>
          <w:t>uhs.gpreferral@nhs.net</w:t>
        </w:r>
      </w:hyperlink>
      <w:r w:rsidR="00C74834">
        <w:t xml:space="preserve"> </w:t>
      </w:r>
      <w:r>
        <w:t xml:space="preserve"> </w:t>
      </w:r>
      <w:proofErr w:type="gramStart"/>
      <w:r>
        <w:t>This</w:t>
      </w:r>
      <w:proofErr w:type="gramEnd"/>
      <w:r>
        <w:t xml:space="preserve"> will only be used for requesting radiology while the ICE OCS is down.</w:t>
      </w:r>
    </w:p>
    <w:p w:rsidR="00610456" w:rsidRDefault="00610456" w:rsidP="00610456"/>
    <w:p w:rsidR="00610456" w:rsidRDefault="00610456" w:rsidP="00610456">
      <w:r>
        <w:t>The information we will require to enable an email radiology request is</w:t>
      </w:r>
    </w:p>
    <w:tbl>
      <w:tblPr>
        <w:tblW w:w="0" w:type="auto"/>
        <w:tblCellMar>
          <w:left w:w="0" w:type="dxa"/>
          <w:right w:w="0" w:type="dxa"/>
        </w:tblCellMar>
        <w:tblLook w:val="04A0" w:firstRow="1" w:lastRow="0" w:firstColumn="1" w:lastColumn="0" w:noHBand="0" w:noVBand="1"/>
      </w:tblPr>
      <w:tblGrid>
        <w:gridCol w:w="2119"/>
        <w:gridCol w:w="7457"/>
      </w:tblGrid>
      <w:tr w:rsidR="00610456" w:rsidTr="00610456">
        <w:tc>
          <w:tcPr>
            <w:tcW w:w="2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Patient Surname</w:t>
            </w:r>
          </w:p>
        </w:tc>
        <w:tc>
          <w:tcPr>
            <w:tcW w:w="7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Given names</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NHS Number</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Date of Birth</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Sex</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1</w:t>
            </w:r>
            <w:r>
              <w:rPr>
                <w:vertAlign w:val="superscript"/>
              </w:rPr>
              <w:t>st</w:t>
            </w:r>
            <w:r>
              <w:t xml:space="preserve"> line of address</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Postcode</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GP Surgery/Code</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GP Referrer</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r>
              <w:t>Clinical information</w:t>
            </w:r>
          </w:p>
          <w:p w:rsidR="00610456" w:rsidRDefault="00610456"/>
          <w:p w:rsidR="00610456" w:rsidRDefault="00610456"/>
          <w:p w:rsidR="00610456" w:rsidRDefault="00610456">
            <w:pPr>
              <w:rPr>
                <w:rFonts w:ascii="Calibri" w:hAnsi="Calibri"/>
              </w:rPr>
            </w:pP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Examination/s</w:t>
            </w:r>
          </w:p>
        </w:tc>
        <w:tc>
          <w:tcPr>
            <w:tcW w:w="7457" w:type="dxa"/>
            <w:tcBorders>
              <w:top w:val="nil"/>
              <w:left w:val="nil"/>
              <w:bottom w:val="single" w:sz="8" w:space="0" w:color="auto"/>
              <w:right w:val="single" w:sz="8" w:space="0" w:color="auto"/>
            </w:tcBorders>
            <w:tcMar>
              <w:top w:w="0" w:type="dxa"/>
              <w:left w:w="108" w:type="dxa"/>
              <w:bottom w:w="0" w:type="dxa"/>
              <w:right w:w="108" w:type="dxa"/>
            </w:tcMar>
          </w:tcPr>
          <w:p w:rsidR="00610456" w:rsidRDefault="00610456">
            <w:pPr>
              <w:rPr>
                <w:rFonts w:ascii="Calibri" w:hAnsi="Calibri"/>
              </w:rPr>
            </w:pPr>
          </w:p>
        </w:tc>
      </w:tr>
      <w:tr w:rsidR="00610456" w:rsidTr="00610456">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Urgency</w:t>
            </w:r>
          </w:p>
        </w:tc>
        <w:tc>
          <w:tcPr>
            <w:tcW w:w="7457" w:type="dxa"/>
            <w:tcBorders>
              <w:top w:val="nil"/>
              <w:left w:val="nil"/>
              <w:bottom w:val="single" w:sz="8" w:space="0" w:color="auto"/>
              <w:right w:val="single" w:sz="8" w:space="0" w:color="auto"/>
            </w:tcBorders>
            <w:tcMar>
              <w:top w:w="0" w:type="dxa"/>
              <w:left w:w="108" w:type="dxa"/>
              <w:bottom w:w="0" w:type="dxa"/>
              <w:right w:w="108" w:type="dxa"/>
            </w:tcMar>
            <w:hideMark/>
          </w:tcPr>
          <w:p w:rsidR="00610456" w:rsidRDefault="00610456">
            <w:pPr>
              <w:rPr>
                <w:rFonts w:ascii="Calibri" w:hAnsi="Calibri"/>
              </w:rPr>
            </w:pPr>
            <w:r>
              <w:t>Routine     Urgent</w:t>
            </w:r>
          </w:p>
        </w:tc>
      </w:tr>
    </w:tbl>
    <w:p w:rsidR="00610456" w:rsidRDefault="00610456" w:rsidP="00610456">
      <w:pPr>
        <w:rPr>
          <w:rFonts w:ascii="Calibri" w:hAnsi="Calibri"/>
        </w:rPr>
      </w:pPr>
    </w:p>
    <w:p w:rsidR="00C74834" w:rsidRDefault="00C74834" w:rsidP="00970ABA">
      <w:pPr>
        <w:pStyle w:val="NoSpacing"/>
      </w:pPr>
      <w:r>
        <w:t>Please do NOT save the completed form</w:t>
      </w:r>
      <w:r w:rsidR="00970ABA">
        <w:t xml:space="preserve"> that you send to Southampton radiology</w:t>
      </w:r>
      <w:r>
        <w:t xml:space="preserve"> as anythi</w:t>
      </w:r>
      <w:r w:rsidR="00970ABA">
        <w:t>ng other than a Microsoft Word document.</w:t>
      </w:r>
    </w:p>
    <w:p w:rsidR="00C74834" w:rsidRDefault="00C74834" w:rsidP="00970ABA">
      <w:pPr>
        <w:pStyle w:val="NoSpacing"/>
      </w:pPr>
    </w:p>
    <w:p w:rsidR="00610456" w:rsidRDefault="00610456" w:rsidP="00970ABA">
      <w:pPr>
        <w:pStyle w:val="NoSpacing"/>
      </w:pPr>
      <w:r>
        <w:t xml:space="preserve">Please remember that you may only send Patient Identifiable Data </w:t>
      </w:r>
      <w:r>
        <w:rPr>
          <w:b/>
          <w:bCs/>
        </w:rPr>
        <w:t xml:space="preserve">FROM </w:t>
      </w:r>
      <w:r>
        <w:t xml:space="preserve">an nhs.net account </w:t>
      </w:r>
      <w:r>
        <w:rPr>
          <w:b/>
          <w:bCs/>
        </w:rPr>
        <w:t xml:space="preserve">TO </w:t>
      </w:r>
      <w:r>
        <w:t>an nhs.net account</w:t>
      </w:r>
      <w:r w:rsidR="00C74834">
        <w:t>.</w:t>
      </w:r>
    </w:p>
    <w:p w:rsidR="00970ABA" w:rsidRDefault="00970ABA" w:rsidP="00970ABA">
      <w:pPr>
        <w:pStyle w:val="NoSpacing"/>
      </w:pPr>
    </w:p>
    <w:p w:rsidR="00970ABA" w:rsidRDefault="00970ABA" w:rsidP="00970ABA">
      <w:pPr>
        <w:pStyle w:val="NoSpacing"/>
      </w:pPr>
      <w:r>
        <w:t xml:space="preserve">Send the document to </w:t>
      </w:r>
      <w:hyperlink r:id="rId16" w:history="1">
        <w:r w:rsidRPr="004C36C4">
          <w:rPr>
            <w:rStyle w:val="Hyperlink"/>
          </w:rPr>
          <w:t>uhs.gpreferral@nhs.net</w:t>
        </w:r>
      </w:hyperlink>
      <w:r>
        <w:t xml:space="preserve"> </w:t>
      </w:r>
    </w:p>
    <w:p w:rsidR="00C74834" w:rsidRDefault="00C74834" w:rsidP="00610456">
      <w:pPr>
        <w:rPr>
          <w:b/>
          <w:bCs/>
        </w:rPr>
      </w:pPr>
    </w:p>
    <w:p w:rsidR="00066C07" w:rsidRDefault="00066C07" w:rsidP="00FA3030"/>
    <w:p w:rsidR="00774A60" w:rsidRDefault="00774A60" w:rsidP="00FA3030"/>
    <w:p w:rsidR="00774A60" w:rsidRDefault="00774A60" w:rsidP="00D231F8">
      <w:pPr>
        <w:jc w:val="right"/>
      </w:pPr>
      <w:proofErr w:type="spellStart"/>
      <w:r>
        <w:t>Cont</w:t>
      </w:r>
      <w:proofErr w:type="spellEnd"/>
      <w:r>
        <w:t>…</w:t>
      </w:r>
    </w:p>
    <w:p w:rsidR="00A11ADB" w:rsidRDefault="00A11ADB" w:rsidP="00FA3030">
      <w:pPr>
        <w:rPr>
          <w:b/>
          <w:u w:val="single"/>
        </w:rPr>
      </w:pPr>
    </w:p>
    <w:p w:rsidR="00066C07" w:rsidRPr="006F199A" w:rsidRDefault="006F199A" w:rsidP="00FA3030">
      <w:pPr>
        <w:rPr>
          <w:b/>
          <w:u w:val="single"/>
        </w:rPr>
      </w:pPr>
      <w:r w:rsidRPr="006F199A">
        <w:rPr>
          <w:b/>
          <w:u w:val="single"/>
        </w:rPr>
        <w:t>Patient Information</w:t>
      </w:r>
    </w:p>
    <w:p w:rsidR="00066C07" w:rsidRDefault="006F199A" w:rsidP="006F199A">
      <w:pPr>
        <w:pStyle w:val="NoSpacing"/>
      </w:pPr>
      <w:r>
        <w:t>The following information leaflets may be useful. Please print at will.</w:t>
      </w:r>
    </w:p>
    <w:p w:rsidR="006F199A" w:rsidRDefault="006F199A" w:rsidP="006F199A">
      <w:pPr>
        <w:pStyle w:val="NoSpacing"/>
      </w:pPr>
    </w:p>
    <w:p w:rsidR="006F199A" w:rsidRDefault="006F199A" w:rsidP="006F199A">
      <w:pPr>
        <w:pStyle w:val="NoSpacing"/>
      </w:pPr>
      <w:r>
        <w:rPr>
          <w:noProof/>
          <w:lang w:eastAsia="en-GB"/>
        </w:rPr>
        <w:drawing>
          <wp:inline distT="0" distB="0" distL="0" distR="0" wp14:anchorId="3E0F3E77" wp14:editId="3C914BE1">
            <wp:extent cx="5527342" cy="2583711"/>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9651" t="17610" r="10547" b="40252"/>
                    <a:stretch/>
                  </pic:blipFill>
                  <pic:spPr bwMode="auto">
                    <a:xfrm>
                      <a:off x="0" y="0"/>
                      <a:ext cx="5529662" cy="2584795"/>
                    </a:xfrm>
                    <a:prstGeom prst="rect">
                      <a:avLst/>
                    </a:prstGeom>
                    <a:ln>
                      <a:noFill/>
                    </a:ln>
                    <a:extLst>
                      <a:ext uri="{53640926-AAD7-44D8-BBD7-CCE9431645EC}">
                        <a14:shadowObscured xmlns:a14="http://schemas.microsoft.com/office/drawing/2010/main"/>
                      </a:ext>
                    </a:extLst>
                  </pic:spPr>
                </pic:pic>
              </a:graphicData>
            </a:graphic>
          </wp:inline>
        </w:drawing>
      </w:r>
    </w:p>
    <w:p w:rsidR="00D231F8" w:rsidRDefault="00D231F8" w:rsidP="006F199A">
      <w:pPr>
        <w:pStyle w:val="NoSpacing"/>
      </w:pPr>
    </w:p>
    <w:p w:rsidR="00D231F8" w:rsidRDefault="00D231F8" w:rsidP="006F199A">
      <w:pPr>
        <w:pStyle w:val="NoSpacing"/>
      </w:pPr>
    </w:p>
    <w:p w:rsidR="00D231F8" w:rsidRDefault="00D231F8" w:rsidP="006F199A">
      <w:pPr>
        <w:pStyle w:val="NoSpacing"/>
      </w:pPr>
    </w:p>
    <w:p w:rsidR="006F199A" w:rsidRDefault="006F199A" w:rsidP="006F199A">
      <w:pPr>
        <w:pStyle w:val="NoSpacing"/>
      </w:pPr>
    </w:p>
    <w:p w:rsidR="006F199A" w:rsidRDefault="006F199A" w:rsidP="006F199A">
      <w:pPr>
        <w:pStyle w:val="NoSpacing"/>
      </w:pPr>
      <w:r>
        <w:rPr>
          <w:noProof/>
          <w:lang w:eastAsia="en-GB"/>
        </w:rPr>
        <w:drawing>
          <wp:inline distT="0" distB="0" distL="0" distR="0" wp14:anchorId="084898E1" wp14:editId="60DA3D57">
            <wp:extent cx="5571650" cy="3710763"/>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299" t="16143" r="4793" b="13208"/>
                    <a:stretch/>
                  </pic:blipFill>
                  <pic:spPr bwMode="auto">
                    <a:xfrm>
                      <a:off x="0" y="0"/>
                      <a:ext cx="5573986" cy="3712318"/>
                    </a:xfrm>
                    <a:prstGeom prst="rect">
                      <a:avLst/>
                    </a:prstGeom>
                    <a:ln>
                      <a:noFill/>
                    </a:ln>
                    <a:extLst>
                      <a:ext uri="{53640926-AAD7-44D8-BBD7-CCE9431645EC}">
                        <a14:shadowObscured xmlns:a14="http://schemas.microsoft.com/office/drawing/2010/main"/>
                      </a:ext>
                    </a:extLst>
                  </pic:spPr>
                </pic:pic>
              </a:graphicData>
            </a:graphic>
          </wp:inline>
        </w:drawing>
      </w:r>
    </w:p>
    <w:p w:rsidR="00066C07" w:rsidRDefault="00066C07" w:rsidP="00FA3030"/>
    <w:p w:rsidR="00066C07" w:rsidRDefault="00066C07" w:rsidP="00FA3030"/>
    <w:p w:rsidR="006F199A" w:rsidRDefault="006F199A" w:rsidP="00FA3030"/>
    <w:p w:rsidR="00774A60" w:rsidRDefault="00774A60" w:rsidP="00FA3030"/>
    <w:p w:rsidR="00774A60" w:rsidRDefault="00774A60" w:rsidP="00FA3030"/>
    <w:p w:rsidR="00774A60" w:rsidRDefault="00774A60" w:rsidP="00FA3030"/>
    <w:p w:rsidR="006F199A" w:rsidRDefault="006F199A" w:rsidP="00FA3030"/>
    <w:p w:rsidR="006F199A" w:rsidRDefault="006F199A" w:rsidP="00FA3030"/>
    <w:tbl>
      <w:tblPr>
        <w:tblStyle w:val="TableGrid"/>
        <w:tblW w:w="0" w:type="auto"/>
        <w:tblLook w:val="04A0" w:firstRow="1" w:lastRow="0" w:firstColumn="1" w:lastColumn="0" w:noHBand="0" w:noVBand="1"/>
      </w:tblPr>
      <w:tblGrid>
        <w:gridCol w:w="4621"/>
        <w:gridCol w:w="4621"/>
      </w:tblGrid>
      <w:tr w:rsidR="006F199A" w:rsidTr="00661B05">
        <w:tc>
          <w:tcPr>
            <w:tcW w:w="9242" w:type="dxa"/>
            <w:gridSpan w:val="2"/>
          </w:tcPr>
          <w:p w:rsidR="006F199A" w:rsidRPr="006F199A" w:rsidRDefault="006F199A" w:rsidP="00FA3030">
            <w:pPr>
              <w:rPr>
                <w:b/>
              </w:rPr>
            </w:pPr>
            <w:r>
              <w:rPr>
                <w:b/>
              </w:rPr>
              <w:t>Glossary of Terms</w:t>
            </w:r>
          </w:p>
        </w:tc>
      </w:tr>
      <w:tr w:rsidR="006F199A" w:rsidTr="006F199A">
        <w:tc>
          <w:tcPr>
            <w:tcW w:w="4621" w:type="dxa"/>
          </w:tcPr>
          <w:p w:rsidR="006F199A" w:rsidRDefault="006F199A" w:rsidP="00FA3030">
            <w:r>
              <w:t>CXR</w:t>
            </w:r>
          </w:p>
        </w:tc>
        <w:tc>
          <w:tcPr>
            <w:tcW w:w="4621" w:type="dxa"/>
          </w:tcPr>
          <w:p w:rsidR="006F199A" w:rsidRDefault="006F199A" w:rsidP="00FA3030">
            <w:r>
              <w:t>Chest X-ray</w:t>
            </w:r>
          </w:p>
        </w:tc>
      </w:tr>
      <w:tr w:rsidR="006F199A" w:rsidTr="006F199A">
        <w:tc>
          <w:tcPr>
            <w:tcW w:w="4621" w:type="dxa"/>
          </w:tcPr>
          <w:p w:rsidR="006F199A" w:rsidRDefault="009A2AA7" w:rsidP="00FA3030">
            <w:r>
              <w:t>USS</w:t>
            </w:r>
          </w:p>
        </w:tc>
        <w:tc>
          <w:tcPr>
            <w:tcW w:w="4621" w:type="dxa"/>
          </w:tcPr>
          <w:p w:rsidR="006F199A" w:rsidRDefault="009A2AA7" w:rsidP="00FA3030">
            <w:r>
              <w:t>Ultrasound</w:t>
            </w:r>
          </w:p>
        </w:tc>
      </w:tr>
      <w:tr w:rsidR="006F199A" w:rsidTr="006F199A">
        <w:tc>
          <w:tcPr>
            <w:tcW w:w="4621" w:type="dxa"/>
          </w:tcPr>
          <w:p w:rsidR="006F199A" w:rsidRDefault="009A2AA7" w:rsidP="00FA3030">
            <w:r>
              <w:t>CRIS</w:t>
            </w:r>
          </w:p>
        </w:tc>
        <w:tc>
          <w:tcPr>
            <w:tcW w:w="4621" w:type="dxa"/>
          </w:tcPr>
          <w:p w:rsidR="006F199A" w:rsidRDefault="009A2AA7" w:rsidP="00FA3030">
            <w:r>
              <w:t>Computer Radiology Information System</w:t>
            </w:r>
          </w:p>
        </w:tc>
      </w:tr>
      <w:tr w:rsidR="006F199A" w:rsidTr="006F199A">
        <w:tc>
          <w:tcPr>
            <w:tcW w:w="4621" w:type="dxa"/>
          </w:tcPr>
          <w:p w:rsidR="006F199A" w:rsidRDefault="009A2AA7" w:rsidP="00FA3030">
            <w:r>
              <w:t>PACS</w:t>
            </w:r>
          </w:p>
        </w:tc>
        <w:tc>
          <w:tcPr>
            <w:tcW w:w="4621" w:type="dxa"/>
          </w:tcPr>
          <w:p w:rsidR="006F199A" w:rsidRDefault="009A2AA7" w:rsidP="00FA3030">
            <w:r>
              <w:t>Picture Archive Communication System</w:t>
            </w:r>
          </w:p>
        </w:tc>
      </w:tr>
      <w:tr w:rsidR="00774A60" w:rsidTr="006F199A">
        <w:tc>
          <w:tcPr>
            <w:tcW w:w="4621" w:type="dxa"/>
          </w:tcPr>
          <w:p w:rsidR="00774A60" w:rsidRDefault="00774A60" w:rsidP="00FA3030">
            <w:r>
              <w:t>ICE</w:t>
            </w:r>
          </w:p>
        </w:tc>
        <w:tc>
          <w:tcPr>
            <w:tcW w:w="4621" w:type="dxa"/>
          </w:tcPr>
          <w:p w:rsidR="00774A60" w:rsidRDefault="00774A60" w:rsidP="00FA3030">
            <w:r>
              <w:t>Integrated Clinical Environment</w:t>
            </w:r>
          </w:p>
        </w:tc>
      </w:tr>
      <w:tr w:rsidR="00774A60" w:rsidTr="006F199A">
        <w:tc>
          <w:tcPr>
            <w:tcW w:w="4621" w:type="dxa"/>
          </w:tcPr>
          <w:p w:rsidR="00774A60" w:rsidRDefault="00774A60" w:rsidP="00FA3030">
            <w:r>
              <w:t>OCS</w:t>
            </w:r>
          </w:p>
        </w:tc>
        <w:tc>
          <w:tcPr>
            <w:tcW w:w="4621" w:type="dxa"/>
          </w:tcPr>
          <w:p w:rsidR="00774A60" w:rsidRDefault="00774A60" w:rsidP="00FA3030">
            <w:r>
              <w:t>Order Comms</w:t>
            </w:r>
          </w:p>
        </w:tc>
      </w:tr>
      <w:tr w:rsidR="0024383F" w:rsidTr="006F199A">
        <w:tc>
          <w:tcPr>
            <w:tcW w:w="4621" w:type="dxa"/>
          </w:tcPr>
          <w:p w:rsidR="0024383F" w:rsidRDefault="0024383F" w:rsidP="00FA3030">
            <w:r>
              <w:t>GMP</w:t>
            </w:r>
          </w:p>
        </w:tc>
        <w:tc>
          <w:tcPr>
            <w:tcW w:w="4621" w:type="dxa"/>
          </w:tcPr>
          <w:p w:rsidR="0024383F" w:rsidRDefault="0024383F" w:rsidP="00FA3030">
            <w:r>
              <w:t>General Medical Practitioner</w:t>
            </w:r>
          </w:p>
        </w:tc>
      </w:tr>
    </w:tbl>
    <w:p w:rsidR="006F199A" w:rsidRPr="00432BEF" w:rsidRDefault="006F199A" w:rsidP="00FA3030"/>
    <w:p w:rsidR="00FA3030" w:rsidRDefault="00FA3030" w:rsidP="00FA3030">
      <w:pPr>
        <w:rPr>
          <w:b/>
          <w:bCs/>
        </w:rPr>
      </w:pPr>
    </w:p>
    <w:p w:rsidR="00774A60" w:rsidRDefault="00774A60" w:rsidP="00FA3030">
      <w:pPr>
        <w:rPr>
          <w:b/>
          <w:bCs/>
          <w:u w:val="single"/>
        </w:rPr>
      </w:pPr>
      <w:r w:rsidRPr="00774A60">
        <w:rPr>
          <w:b/>
          <w:bCs/>
          <w:u w:val="single"/>
        </w:rPr>
        <w:t>To contact the radiology ICE office</w:t>
      </w:r>
    </w:p>
    <w:p w:rsidR="00774A60" w:rsidRDefault="00774A60" w:rsidP="00FA3030">
      <w:pPr>
        <w:rPr>
          <w:b/>
          <w:bCs/>
          <w:u w:val="single"/>
        </w:rPr>
      </w:pPr>
    </w:p>
    <w:p w:rsidR="002F7CE9" w:rsidRPr="002F7CE9" w:rsidRDefault="002F7CE9" w:rsidP="002F7CE9">
      <w:pPr>
        <w:spacing w:before="100" w:beforeAutospacing="1" w:after="150" w:line="240" w:lineRule="auto"/>
        <w:outlineLvl w:val="1"/>
        <w:rPr>
          <w:rFonts w:ascii="Arial" w:eastAsia="Times New Roman" w:hAnsi="Arial" w:cs="Arial"/>
          <w:b/>
          <w:bCs/>
          <w:color w:val="1774CD"/>
          <w:sz w:val="28"/>
          <w:szCs w:val="28"/>
          <w:lang w:eastAsia="en-GB"/>
        </w:rPr>
      </w:pPr>
      <w:r w:rsidRPr="002F7CE9">
        <w:rPr>
          <w:rFonts w:ascii="Arial" w:eastAsia="Times New Roman" w:hAnsi="Arial" w:cs="Arial"/>
          <w:b/>
          <w:bCs/>
          <w:color w:val="1774CD"/>
          <w:sz w:val="28"/>
          <w:szCs w:val="28"/>
          <w:lang w:eastAsia="en-GB"/>
        </w:rPr>
        <w:t>Queries and support</w:t>
      </w:r>
    </w:p>
    <w:p w:rsidR="002F7CE9" w:rsidRPr="002F7CE9" w:rsidRDefault="002F7CE9" w:rsidP="002F7CE9">
      <w:pPr>
        <w:spacing w:after="180" w:line="336" w:lineRule="atLeast"/>
        <w:rPr>
          <w:rFonts w:ascii="Arial" w:eastAsia="Times New Roman" w:hAnsi="Arial" w:cs="Arial"/>
          <w:color w:val="666666"/>
          <w:sz w:val="20"/>
          <w:szCs w:val="20"/>
          <w:lang w:eastAsia="en-GB"/>
        </w:rPr>
      </w:pPr>
      <w:r w:rsidRPr="002F7CE9">
        <w:rPr>
          <w:rFonts w:ascii="Arial" w:eastAsia="Times New Roman" w:hAnsi="Arial" w:cs="Arial"/>
          <w:b/>
          <w:bCs/>
          <w:color w:val="666666"/>
          <w:sz w:val="20"/>
          <w:szCs w:val="20"/>
          <w:lang w:eastAsia="en-GB"/>
        </w:rPr>
        <w:t>Pathology:</w:t>
      </w:r>
    </w:p>
    <w:p w:rsidR="002F7CE9" w:rsidRPr="002F7CE9" w:rsidRDefault="002A2831" w:rsidP="002F7CE9">
      <w:pPr>
        <w:spacing w:after="180" w:line="336" w:lineRule="atLeast"/>
        <w:rPr>
          <w:rFonts w:ascii="Arial" w:eastAsia="Times New Roman" w:hAnsi="Arial" w:cs="Arial"/>
          <w:color w:val="666666"/>
          <w:sz w:val="20"/>
          <w:szCs w:val="20"/>
          <w:lang w:eastAsia="en-GB"/>
        </w:rPr>
      </w:pPr>
      <w:hyperlink r:id="rId19" w:history="1">
        <w:r w:rsidR="002F7CE9" w:rsidRPr="002F7CE9">
          <w:rPr>
            <w:rFonts w:ascii="Arial" w:eastAsia="Times New Roman" w:hAnsi="Arial" w:cs="Arial"/>
            <w:color w:val="666666"/>
            <w:sz w:val="20"/>
            <w:szCs w:val="20"/>
            <w:u w:val="single"/>
            <w:lang w:eastAsia="en-GB"/>
          </w:rPr>
          <w:t>UHS.GPLinks@nhs.net</w:t>
        </w:r>
      </w:hyperlink>
    </w:p>
    <w:p w:rsidR="002F7CE9" w:rsidRPr="002F7CE9" w:rsidRDefault="002F7CE9" w:rsidP="002F7CE9">
      <w:pPr>
        <w:spacing w:after="180" w:line="336" w:lineRule="atLeast"/>
        <w:rPr>
          <w:rFonts w:ascii="Arial" w:eastAsia="Times New Roman" w:hAnsi="Arial" w:cs="Arial"/>
          <w:color w:val="666666"/>
          <w:sz w:val="20"/>
          <w:szCs w:val="20"/>
          <w:lang w:eastAsia="en-GB"/>
        </w:rPr>
      </w:pPr>
      <w:r w:rsidRPr="002F7CE9">
        <w:rPr>
          <w:rFonts w:ascii="Arial" w:eastAsia="Times New Roman" w:hAnsi="Arial" w:cs="Arial"/>
          <w:color w:val="666666"/>
          <w:sz w:val="20"/>
          <w:szCs w:val="20"/>
          <w:lang w:eastAsia="en-GB"/>
        </w:rPr>
        <w:t>Tel</w:t>
      </w:r>
      <w:proofErr w:type="gramStart"/>
      <w:r w:rsidRPr="002F7CE9">
        <w:rPr>
          <w:rFonts w:ascii="Arial" w:eastAsia="Times New Roman" w:hAnsi="Arial" w:cs="Arial"/>
          <w:color w:val="666666"/>
          <w:sz w:val="20"/>
          <w:szCs w:val="20"/>
          <w:lang w:eastAsia="en-GB"/>
        </w:rPr>
        <w:t>  023</w:t>
      </w:r>
      <w:proofErr w:type="gramEnd"/>
      <w:r w:rsidRPr="002F7CE9">
        <w:rPr>
          <w:rFonts w:ascii="Arial" w:eastAsia="Times New Roman" w:hAnsi="Arial" w:cs="Arial"/>
          <w:color w:val="666666"/>
          <w:sz w:val="20"/>
          <w:szCs w:val="20"/>
          <w:lang w:eastAsia="en-GB"/>
        </w:rPr>
        <w:t xml:space="preserve"> 8120 3379, 4355 or 6705</w:t>
      </w:r>
    </w:p>
    <w:p w:rsidR="002F7CE9" w:rsidRPr="002F7CE9" w:rsidRDefault="002F7CE9" w:rsidP="002F7CE9">
      <w:pPr>
        <w:spacing w:after="180" w:line="336" w:lineRule="atLeast"/>
        <w:rPr>
          <w:rFonts w:ascii="Arial" w:eastAsia="Times New Roman" w:hAnsi="Arial" w:cs="Arial"/>
          <w:color w:val="666666"/>
          <w:sz w:val="20"/>
          <w:szCs w:val="20"/>
          <w:lang w:eastAsia="en-GB"/>
        </w:rPr>
      </w:pPr>
      <w:r w:rsidRPr="002F7CE9">
        <w:rPr>
          <w:rFonts w:ascii="Arial" w:eastAsia="Times New Roman" w:hAnsi="Arial" w:cs="Arial"/>
          <w:b/>
          <w:bCs/>
          <w:color w:val="666666"/>
          <w:sz w:val="20"/>
          <w:szCs w:val="20"/>
          <w:lang w:eastAsia="en-GB"/>
        </w:rPr>
        <w:t>PACS (Radiology</w:t>
      </w:r>
      <w:r w:rsidRPr="002F7CE9">
        <w:rPr>
          <w:rFonts w:ascii="Arial" w:eastAsia="Times New Roman" w:hAnsi="Arial" w:cs="Arial"/>
          <w:color w:val="666666"/>
          <w:sz w:val="20"/>
          <w:szCs w:val="20"/>
          <w:lang w:eastAsia="en-GB"/>
        </w:rPr>
        <w:t>):</w:t>
      </w:r>
    </w:p>
    <w:p w:rsidR="002F7CE9" w:rsidRDefault="002A2831" w:rsidP="002F7CE9">
      <w:pPr>
        <w:spacing w:after="180" w:line="336" w:lineRule="atLeast"/>
        <w:rPr>
          <w:rFonts w:ascii="Arial" w:eastAsia="Times New Roman" w:hAnsi="Arial" w:cs="Arial"/>
          <w:color w:val="666666"/>
          <w:sz w:val="20"/>
          <w:szCs w:val="20"/>
          <w:lang w:eastAsia="en-GB"/>
        </w:rPr>
      </w:pPr>
      <w:hyperlink r:id="rId20" w:history="1">
        <w:r w:rsidR="002F7CE9" w:rsidRPr="002F7CE9">
          <w:rPr>
            <w:rFonts w:ascii="Arial" w:eastAsia="Times New Roman" w:hAnsi="Arial" w:cs="Arial"/>
            <w:color w:val="666666"/>
            <w:sz w:val="20"/>
            <w:szCs w:val="20"/>
            <w:u w:val="single"/>
            <w:lang w:eastAsia="en-GB"/>
          </w:rPr>
          <w:t>uhs.pacssupport@nhs.net</w:t>
        </w:r>
      </w:hyperlink>
    </w:p>
    <w:p w:rsidR="002F7CE9" w:rsidRPr="002F7CE9" w:rsidRDefault="002F7CE9" w:rsidP="002F7CE9">
      <w:pPr>
        <w:spacing w:after="180" w:line="336" w:lineRule="atLeast"/>
        <w:rPr>
          <w:rFonts w:ascii="Arial" w:eastAsia="Times New Roman" w:hAnsi="Arial" w:cs="Arial"/>
          <w:color w:val="666666"/>
          <w:sz w:val="20"/>
          <w:szCs w:val="20"/>
          <w:lang w:eastAsia="en-GB"/>
        </w:rPr>
      </w:pPr>
      <w:r>
        <w:rPr>
          <w:rFonts w:ascii="Arial" w:eastAsia="Times New Roman" w:hAnsi="Arial" w:cs="Arial"/>
          <w:color w:val="666666"/>
          <w:sz w:val="20"/>
          <w:szCs w:val="20"/>
          <w:lang w:eastAsia="en-GB"/>
        </w:rPr>
        <w:t>Tel 023 8120 8575 &amp;</w:t>
      </w:r>
      <w:r w:rsidRPr="002F7CE9">
        <w:rPr>
          <w:rFonts w:ascii="Arial" w:eastAsia="Times New Roman" w:hAnsi="Arial" w:cs="Arial"/>
          <w:color w:val="666666"/>
          <w:sz w:val="20"/>
          <w:szCs w:val="20"/>
          <w:lang w:eastAsia="en-GB"/>
        </w:rPr>
        <w:t xml:space="preserve"> 023 8120 8196</w:t>
      </w:r>
    </w:p>
    <w:p w:rsidR="00774A60" w:rsidRPr="00774A60" w:rsidRDefault="00774A60" w:rsidP="00FA3030"/>
    <w:sectPr w:rsidR="00774A60" w:rsidRPr="00774A60" w:rsidSect="006C2907">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31" w:rsidRDefault="002A2831" w:rsidP="00F4129C">
      <w:pPr>
        <w:spacing w:after="0" w:line="240" w:lineRule="auto"/>
      </w:pPr>
      <w:r>
        <w:separator/>
      </w:r>
    </w:p>
  </w:endnote>
  <w:endnote w:type="continuationSeparator" w:id="0">
    <w:p w:rsidR="002A2831" w:rsidRDefault="002A2831" w:rsidP="00F4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9C" w:rsidRDefault="00F4129C">
    <w:pPr>
      <w:pStyle w:val="Footer"/>
    </w:pPr>
    <w:r>
      <w:t>V</w:t>
    </w:r>
    <w:r w:rsidR="00247A1C">
      <w:t>7</w:t>
    </w:r>
    <w:r>
      <w:t xml:space="preserve">.0 </w:t>
    </w:r>
    <w:r w:rsidR="000A1F44">
      <w:t xml:space="preserve">UHS ICE Radiology requesting </w:t>
    </w:r>
    <w:r w:rsidR="00247A1C">
      <w:t>October</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31" w:rsidRDefault="002A2831" w:rsidP="00F4129C">
      <w:pPr>
        <w:spacing w:after="0" w:line="240" w:lineRule="auto"/>
      </w:pPr>
      <w:r>
        <w:separator/>
      </w:r>
    </w:p>
  </w:footnote>
  <w:footnote w:type="continuationSeparator" w:id="0">
    <w:p w:rsidR="002A2831" w:rsidRDefault="002A2831" w:rsidP="00F4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285A"/>
    <w:multiLevelType w:val="hybridMultilevel"/>
    <w:tmpl w:val="D8AA6E16"/>
    <w:lvl w:ilvl="0" w:tplc="6AE4034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30"/>
    <w:rsid w:val="000220F4"/>
    <w:rsid w:val="00026845"/>
    <w:rsid w:val="00066C07"/>
    <w:rsid w:val="000A1F44"/>
    <w:rsid w:val="00182CCE"/>
    <w:rsid w:val="001B4842"/>
    <w:rsid w:val="0024383F"/>
    <w:rsid w:val="00247A1C"/>
    <w:rsid w:val="0029797E"/>
    <w:rsid w:val="002A01D8"/>
    <w:rsid w:val="002A2831"/>
    <w:rsid w:val="002D1FBB"/>
    <w:rsid w:val="002F7CE9"/>
    <w:rsid w:val="00324D14"/>
    <w:rsid w:val="00325F87"/>
    <w:rsid w:val="00343DA0"/>
    <w:rsid w:val="003478F5"/>
    <w:rsid w:val="0035223C"/>
    <w:rsid w:val="00370E42"/>
    <w:rsid w:val="003760D0"/>
    <w:rsid w:val="00432BEF"/>
    <w:rsid w:val="0048108D"/>
    <w:rsid w:val="004E42E4"/>
    <w:rsid w:val="005821CF"/>
    <w:rsid w:val="005A3AA4"/>
    <w:rsid w:val="005F4697"/>
    <w:rsid w:val="00610456"/>
    <w:rsid w:val="006210CF"/>
    <w:rsid w:val="00621E82"/>
    <w:rsid w:val="006937A7"/>
    <w:rsid w:val="006C2907"/>
    <w:rsid w:val="006D4CEF"/>
    <w:rsid w:val="006F199A"/>
    <w:rsid w:val="00774A60"/>
    <w:rsid w:val="007A3584"/>
    <w:rsid w:val="00813C88"/>
    <w:rsid w:val="00970ABA"/>
    <w:rsid w:val="0098050D"/>
    <w:rsid w:val="009A2AA7"/>
    <w:rsid w:val="009C72A7"/>
    <w:rsid w:val="00A06AC8"/>
    <w:rsid w:val="00A112FE"/>
    <w:rsid w:val="00A11ADB"/>
    <w:rsid w:val="00A44750"/>
    <w:rsid w:val="00AE7FE2"/>
    <w:rsid w:val="00AF2B84"/>
    <w:rsid w:val="00B41D47"/>
    <w:rsid w:val="00B46D66"/>
    <w:rsid w:val="00BE4CEA"/>
    <w:rsid w:val="00C62650"/>
    <w:rsid w:val="00C657C9"/>
    <w:rsid w:val="00C74834"/>
    <w:rsid w:val="00CD70CB"/>
    <w:rsid w:val="00D017E3"/>
    <w:rsid w:val="00D20946"/>
    <w:rsid w:val="00D231F8"/>
    <w:rsid w:val="00DC58A3"/>
    <w:rsid w:val="00DD2CA3"/>
    <w:rsid w:val="00DD4ADE"/>
    <w:rsid w:val="00E068D7"/>
    <w:rsid w:val="00E40178"/>
    <w:rsid w:val="00E557FD"/>
    <w:rsid w:val="00F4129C"/>
    <w:rsid w:val="00F5223D"/>
    <w:rsid w:val="00F70225"/>
    <w:rsid w:val="00F85F9C"/>
    <w:rsid w:val="00FA3030"/>
    <w:rsid w:val="00FB1D8A"/>
    <w:rsid w:val="00FC234B"/>
    <w:rsid w:val="00FF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7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0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3030"/>
    <w:rPr>
      <w:color w:val="0000FF"/>
      <w:u w:val="single"/>
    </w:rPr>
  </w:style>
  <w:style w:type="paragraph" w:styleId="NoSpacing">
    <w:name w:val="No Spacing"/>
    <w:basedOn w:val="Normal"/>
    <w:uiPriority w:val="1"/>
    <w:qFormat/>
    <w:rsid w:val="00FA3030"/>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FA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30"/>
    <w:rPr>
      <w:rFonts w:ascii="Tahoma" w:hAnsi="Tahoma" w:cs="Tahoma"/>
      <w:sz w:val="16"/>
      <w:szCs w:val="16"/>
    </w:rPr>
  </w:style>
  <w:style w:type="table" w:styleId="TableGrid">
    <w:name w:val="Table Grid"/>
    <w:basedOn w:val="TableNormal"/>
    <w:uiPriority w:val="59"/>
    <w:rsid w:val="006F1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9C"/>
  </w:style>
  <w:style w:type="paragraph" w:styleId="Footer">
    <w:name w:val="footer"/>
    <w:basedOn w:val="Normal"/>
    <w:link w:val="FooterChar"/>
    <w:uiPriority w:val="99"/>
    <w:unhideWhenUsed/>
    <w:rsid w:val="00F4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9C"/>
  </w:style>
  <w:style w:type="character" w:customStyle="1" w:styleId="Heading2Char">
    <w:name w:val="Heading 2 Char"/>
    <w:basedOn w:val="DefaultParagraphFont"/>
    <w:link w:val="Heading2"/>
    <w:uiPriority w:val="9"/>
    <w:semiHidden/>
    <w:rsid w:val="002F7C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7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0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3030"/>
    <w:rPr>
      <w:color w:val="0000FF"/>
      <w:u w:val="single"/>
    </w:rPr>
  </w:style>
  <w:style w:type="paragraph" w:styleId="NoSpacing">
    <w:name w:val="No Spacing"/>
    <w:basedOn w:val="Normal"/>
    <w:uiPriority w:val="1"/>
    <w:qFormat/>
    <w:rsid w:val="00FA3030"/>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FA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30"/>
    <w:rPr>
      <w:rFonts w:ascii="Tahoma" w:hAnsi="Tahoma" w:cs="Tahoma"/>
      <w:sz w:val="16"/>
      <w:szCs w:val="16"/>
    </w:rPr>
  </w:style>
  <w:style w:type="table" w:styleId="TableGrid">
    <w:name w:val="Table Grid"/>
    <w:basedOn w:val="TableNormal"/>
    <w:uiPriority w:val="59"/>
    <w:rsid w:val="006F1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9C"/>
  </w:style>
  <w:style w:type="paragraph" w:styleId="Footer">
    <w:name w:val="footer"/>
    <w:basedOn w:val="Normal"/>
    <w:link w:val="FooterChar"/>
    <w:uiPriority w:val="99"/>
    <w:unhideWhenUsed/>
    <w:rsid w:val="00F4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9C"/>
  </w:style>
  <w:style w:type="character" w:customStyle="1" w:styleId="Heading2Char">
    <w:name w:val="Heading 2 Char"/>
    <w:basedOn w:val="DefaultParagraphFont"/>
    <w:link w:val="Heading2"/>
    <w:uiPriority w:val="9"/>
    <w:semiHidden/>
    <w:rsid w:val="002F7C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77381">
      <w:bodyDiv w:val="1"/>
      <w:marLeft w:val="0"/>
      <w:marRight w:val="0"/>
      <w:marTop w:val="0"/>
      <w:marBottom w:val="0"/>
      <w:divBdr>
        <w:top w:val="none" w:sz="0" w:space="0" w:color="auto"/>
        <w:left w:val="none" w:sz="0" w:space="0" w:color="auto"/>
        <w:bottom w:val="none" w:sz="0" w:space="0" w:color="auto"/>
        <w:right w:val="none" w:sz="0" w:space="0" w:color="auto"/>
      </w:divBdr>
    </w:div>
    <w:div w:id="1061631857">
      <w:bodyDiv w:val="1"/>
      <w:marLeft w:val="0"/>
      <w:marRight w:val="0"/>
      <w:marTop w:val="0"/>
      <w:marBottom w:val="0"/>
      <w:divBdr>
        <w:top w:val="none" w:sz="0" w:space="0" w:color="auto"/>
        <w:left w:val="none" w:sz="0" w:space="0" w:color="auto"/>
        <w:bottom w:val="none" w:sz="0" w:space="0" w:color="auto"/>
        <w:right w:val="none" w:sz="0" w:space="0" w:color="auto"/>
      </w:divBdr>
      <w:divsChild>
        <w:div w:id="293679809">
          <w:marLeft w:val="0"/>
          <w:marRight w:val="0"/>
          <w:marTop w:val="0"/>
          <w:marBottom w:val="0"/>
          <w:divBdr>
            <w:top w:val="none" w:sz="0" w:space="0" w:color="auto"/>
            <w:left w:val="none" w:sz="0" w:space="0" w:color="auto"/>
            <w:bottom w:val="none" w:sz="0" w:space="0" w:color="auto"/>
            <w:right w:val="none" w:sz="0" w:space="0" w:color="auto"/>
          </w:divBdr>
          <w:divsChild>
            <w:div w:id="2075004829">
              <w:marLeft w:val="0"/>
              <w:marRight w:val="0"/>
              <w:marTop w:val="0"/>
              <w:marBottom w:val="0"/>
              <w:divBdr>
                <w:top w:val="none" w:sz="0" w:space="0" w:color="auto"/>
                <w:left w:val="none" w:sz="0" w:space="0" w:color="auto"/>
                <w:bottom w:val="none" w:sz="0" w:space="0" w:color="auto"/>
                <w:right w:val="none" w:sz="0" w:space="0" w:color="auto"/>
              </w:divBdr>
              <w:divsChild>
                <w:div w:id="1423716509">
                  <w:marLeft w:val="0"/>
                  <w:marRight w:val="0"/>
                  <w:marTop w:val="0"/>
                  <w:marBottom w:val="0"/>
                  <w:divBdr>
                    <w:top w:val="none" w:sz="0" w:space="0" w:color="auto"/>
                    <w:left w:val="none" w:sz="0" w:space="0" w:color="auto"/>
                    <w:bottom w:val="none" w:sz="0" w:space="0" w:color="auto"/>
                    <w:right w:val="none" w:sz="0" w:space="0" w:color="auto"/>
                  </w:divBdr>
                  <w:divsChild>
                    <w:div w:id="1108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9514">
      <w:bodyDiv w:val="1"/>
      <w:marLeft w:val="0"/>
      <w:marRight w:val="0"/>
      <w:marTop w:val="0"/>
      <w:marBottom w:val="0"/>
      <w:divBdr>
        <w:top w:val="none" w:sz="0" w:space="0" w:color="auto"/>
        <w:left w:val="none" w:sz="0" w:space="0" w:color="auto"/>
        <w:bottom w:val="none" w:sz="0" w:space="0" w:color="auto"/>
        <w:right w:val="none" w:sz="0" w:space="0" w:color="auto"/>
      </w:divBdr>
    </w:div>
    <w:div w:id="203738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uhs.gpreferral@nhs.net" TargetMode="External"/><Relationship Id="rId20" Type="http://schemas.openxmlformats.org/officeDocument/2006/relationships/hyperlink" Target="mailto:uhs.pacssupport@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uhs.gpreferral@nhs.ne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uhs.gplink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4.jpg@01D3DC9B.02B3B6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Russell</dc:creator>
  <cp:lastModifiedBy>Wartnaby Craig</cp:lastModifiedBy>
  <cp:revision>1</cp:revision>
  <cp:lastPrinted>2018-06-07T11:11:00Z</cp:lastPrinted>
  <dcterms:created xsi:type="dcterms:W3CDTF">2018-10-26T08:52:00Z</dcterms:created>
  <dcterms:modified xsi:type="dcterms:W3CDTF">2018-10-26T08:52:00Z</dcterms:modified>
</cp:coreProperties>
</file>